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EC2D" w14:textId="77777777" w:rsidR="00E24797" w:rsidRDefault="00E24797" w:rsidP="00581478">
      <w:pPr>
        <w:pStyle w:val="FyllLinje"/>
        <w:ind w:firstLine="635"/>
      </w:pPr>
    </w:p>
    <w:p w14:paraId="6C4E4832" w14:textId="77777777" w:rsidR="00E24797" w:rsidRDefault="00E24797">
      <w:pPr>
        <w:pStyle w:val="Tilfelt"/>
        <w:sectPr w:rsidR="00E24797">
          <w:head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4" w:name="merknader"/>
      <w:bookmarkEnd w:id="24"/>
    </w:p>
    <w:p w14:paraId="12349BCE" w14:textId="5D951A8B" w:rsidR="007767A4" w:rsidRPr="007767A4" w:rsidRDefault="007767A4" w:rsidP="00D74A4E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5" w:name="Firma"/>
      <w:bookmarkStart w:id="26" w:name="Adresse"/>
      <w:bookmarkStart w:id="27" w:name="lblOverskrift"/>
      <w:bookmarkEnd w:id="25"/>
      <w:bookmarkEnd w:id="26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bookmarkEnd w:id="27"/>
      <w:r w:rsidR="002D235B">
        <w:rPr>
          <w:rFonts w:cs="Arial"/>
          <w:b/>
          <w:bCs/>
          <w:kern w:val="32"/>
          <w:sz w:val="30"/>
          <w:szCs w:val="32"/>
          <w:lang w:val="nb-NO"/>
        </w:rPr>
        <w:t>referat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D74A4E" w:rsidRPr="00C830BF" w14:paraId="662C92A0" w14:textId="77777777" w:rsidTr="009726DD">
        <w:trPr>
          <w:cantSplit/>
        </w:trPr>
        <w:tc>
          <w:tcPr>
            <w:tcW w:w="1074" w:type="dxa"/>
          </w:tcPr>
          <w:p w14:paraId="0749E835" w14:textId="08D3B528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8" w:name="lblTil"/>
            <w:r w:rsidRPr="007767A4">
              <w:rPr>
                <w:sz w:val="16"/>
                <w:lang w:val="nb-NO"/>
              </w:rPr>
              <w:t>Til</w:t>
            </w:r>
            <w:bookmarkEnd w:id="28"/>
            <w:r w:rsidR="002D235B">
              <w:rPr>
                <w:sz w:val="16"/>
                <w:lang w:val="nb-NO"/>
              </w:rPr>
              <w:t>stede</w:t>
            </w:r>
            <w:r w:rsidRPr="007767A4">
              <w:rPr>
                <w:sz w:val="16"/>
                <w:lang w:val="nb-NO"/>
              </w:rPr>
              <w:t>:</w:t>
            </w:r>
            <w:r>
              <w:rPr>
                <w:sz w:val="16"/>
                <w:lang w:val="nb-NO"/>
              </w:rPr>
              <w:t xml:space="preserve"> </w:t>
            </w:r>
          </w:p>
        </w:tc>
        <w:tc>
          <w:tcPr>
            <w:tcW w:w="8613" w:type="dxa"/>
            <w:gridSpan w:val="3"/>
          </w:tcPr>
          <w:p w14:paraId="395DFFD6" w14:textId="6016A3D2" w:rsidR="00D74A4E" w:rsidRPr="007C167E" w:rsidRDefault="002D235B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>
              <w:rPr>
                <w:rFonts w:cs="Arial"/>
                <w:lang w:val="nb-NO"/>
              </w:rPr>
              <w:t xml:space="preserve">Gerd Inger Sætrom (Tekna), Maria Wallin (Forskerforbundet), </w:t>
            </w:r>
            <w:r w:rsidR="00752389">
              <w:rPr>
                <w:rFonts w:cs="Arial"/>
                <w:lang w:val="nb-NO"/>
              </w:rPr>
              <w:t xml:space="preserve">Pei Na Kui (NITO), Anita Storsve (NTL), </w:t>
            </w:r>
            <w:r>
              <w:rPr>
                <w:rFonts w:cs="Arial"/>
                <w:lang w:val="nb-NO"/>
              </w:rPr>
              <w:t>Henriette Vaagland (lokalt hovedverneombud), Øyvind Weiby Gregersen (dekan), Trude Ringseth (seksjonsleder HR/HMS)</w:t>
            </w:r>
            <w:r w:rsidRPr="00802C08">
              <w:rPr>
                <w:rFonts w:ascii="ArialMT" w:hAnsi="Times New Roman" w:cs="ArialMT"/>
                <w:color w:val="000000"/>
                <w:sz w:val="17"/>
                <w:szCs w:val="17"/>
                <w:lang w:val="nb-NO" w:eastAsia="nb-NO"/>
              </w:rPr>
              <w:t>.</w:t>
            </w:r>
          </w:p>
        </w:tc>
      </w:tr>
      <w:tr w:rsidR="00D74A4E" w:rsidRPr="007767A4" w14:paraId="57585775" w14:textId="77777777" w:rsidTr="009726DD">
        <w:trPr>
          <w:cantSplit/>
        </w:trPr>
        <w:tc>
          <w:tcPr>
            <w:tcW w:w="1074" w:type="dxa"/>
          </w:tcPr>
          <w:p w14:paraId="5701F4D1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9" w:name="lblKopiTil"/>
            <w:r w:rsidRPr="007767A4">
              <w:rPr>
                <w:sz w:val="16"/>
                <w:lang w:val="nb-NO"/>
              </w:rPr>
              <w:t>Kopi til</w:t>
            </w:r>
            <w:bookmarkEnd w:id="29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0119D6F6" w14:textId="730E3E1A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0" w:name="kopi"/>
            <w:bookmarkEnd w:id="30"/>
          </w:p>
        </w:tc>
      </w:tr>
      <w:tr w:rsidR="00D74A4E" w:rsidRPr="007767A4" w14:paraId="2187596D" w14:textId="77777777" w:rsidTr="009726DD">
        <w:trPr>
          <w:cantSplit/>
        </w:trPr>
        <w:tc>
          <w:tcPr>
            <w:tcW w:w="1074" w:type="dxa"/>
          </w:tcPr>
          <w:p w14:paraId="73201744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1" w:name="lblOm"/>
            <w:r w:rsidRPr="007767A4">
              <w:rPr>
                <w:sz w:val="16"/>
                <w:lang w:val="nb-NO"/>
              </w:rPr>
              <w:t>Om</w:t>
            </w:r>
            <w:bookmarkEnd w:id="31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129895C" w14:textId="1E974788" w:rsidR="00D74A4E" w:rsidRPr="007C167E" w:rsidRDefault="007E1329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2" w:name="overskrift"/>
            <w:bookmarkStart w:id="33" w:name="gjelder"/>
            <w:bookmarkEnd w:id="32"/>
            <w:bookmarkEnd w:id="33"/>
            <w:r>
              <w:rPr>
                <w:rFonts w:cs="Arial"/>
                <w:lang w:val="nb-NO"/>
              </w:rPr>
              <w:t xml:space="preserve">Losam-møte </w:t>
            </w:r>
          </w:p>
        </w:tc>
      </w:tr>
      <w:tr w:rsidR="00D74A4E" w:rsidRPr="003C4E85" w14:paraId="39C0AF4C" w14:textId="77777777" w:rsidTr="009726DD">
        <w:trPr>
          <w:cantSplit/>
        </w:trPr>
        <w:tc>
          <w:tcPr>
            <w:tcW w:w="1074" w:type="dxa"/>
          </w:tcPr>
          <w:p w14:paraId="607E7D9E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4" w:name="lblMotetid"/>
            <w:r w:rsidRPr="007767A4">
              <w:rPr>
                <w:sz w:val="16"/>
                <w:lang w:val="nb-NO"/>
              </w:rPr>
              <w:t>Møtetid</w:t>
            </w:r>
            <w:bookmarkEnd w:id="34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14:paraId="6FA5FA20" w14:textId="7EDC50B1" w:rsidR="00D74A4E" w:rsidRPr="007C167E" w:rsidRDefault="00863897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5" w:name="Tid"/>
            <w:bookmarkStart w:id="36" w:name="motetid"/>
            <w:bookmarkEnd w:id="35"/>
            <w:bookmarkEnd w:id="36"/>
            <w:r>
              <w:rPr>
                <w:rFonts w:cs="Arial"/>
                <w:lang w:val="nb-NO"/>
              </w:rPr>
              <w:t>25.09</w:t>
            </w:r>
            <w:r w:rsidR="003E29D4">
              <w:rPr>
                <w:rFonts w:cs="Arial"/>
                <w:lang w:val="nb-NO"/>
              </w:rPr>
              <w:t>.2</w:t>
            </w:r>
            <w:r w:rsidR="00C32E72">
              <w:rPr>
                <w:rFonts w:cs="Arial"/>
                <w:lang w:val="nb-NO"/>
              </w:rPr>
              <w:t>3</w:t>
            </w:r>
            <w:r w:rsidR="00F05D3E">
              <w:rPr>
                <w:rFonts w:cs="Arial"/>
                <w:lang w:val="nb-NO"/>
              </w:rPr>
              <w:t xml:space="preserve"> kl </w:t>
            </w:r>
            <w:r>
              <w:rPr>
                <w:rFonts w:cs="Arial"/>
                <w:lang w:val="nb-NO"/>
              </w:rPr>
              <w:t>10.00 – 11.30</w:t>
            </w:r>
          </w:p>
        </w:tc>
        <w:tc>
          <w:tcPr>
            <w:tcW w:w="1085" w:type="dxa"/>
          </w:tcPr>
          <w:p w14:paraId="4D7994C3" w14:textId="77777777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37" w:name="lblMotested"/>
            <w:r w:rsidRPr="007C167E">
              <w:rPr>
                <w:rFonts w:cs="Arial"/>
                <w:sz w:val="16"/>
                <w:lang w:val="nb-NO"/>
              </w:rPr>
              <w:t>Møtested</w:t>
            </w:r>
            <w:bookmarkEnd w:id="37"/>
            <w:r w:rsidRPr="007C167E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14:paraId="4C4CCF7C" w14:textId="2C9246BD" w:rsidR="00D74A4E" w:rsidRPr="005D3DE0" w:rsidRDefault="003C4E85" w:rsidP="00C26326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b/>
                <w:bCs/>
                <w:lang w:val="nb-NO"/>
              </w:rPr>
            </w:pPr>
            <w:bookmarkStart w:id="38" w:name="Sted"/>
            <w:bookmarkStart w:id="39" w:name="motested"/>
            <w:bookmarkEnd w:id="38"/>
            <w:bookmarkEnd w:id="39"/>
            <w:r>
              <w:rPr>
                <w:rFonts w:cs="Arial"/>
                <w:b/>
                <w:bCs/>
                <w:lang w:val="nb-NO"/>
              </w:rPr>
              <w:t>E1-118</w:t>
            </w:r>
          </w:p>
        </w:tc>
      </w:tr>
      <w:tr w:rsidR="00D74A4E" w:rsidRPr="004E60AA" w14:paraId="55DED154" w14:textId="77777777" w:rsidTr="009726DD">
        <w:trPr>
          <w:cantSplit/>
        </w:trPr>
        <w:tc>
          <w:tcPr>
            <w:tcW w:w="1074" w:type="dxa"/>
          </w:tcPr>
          <w:p w14:paraId="3011DBFD" w14:textId="77777777" w:rsidR="00D74A4E" w:rsidRPr="004E60AA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ascii="Times New Roman" w:hAnsi="Times New Roman"/>
                <w:sz w:val="22"/>
                <w:szCs w:val="22"/>
                <w:lang w:val="nb-NO"/>
              </w:rPr>
            </w:pPr>
            <w:bookmarkStart w:id="40" w:name="lblSignatur"/>
            <w:r w:rsidRPr="004E60AA">
              <w:rPr>
                <w:rFonts w:ascii="Times New Roman" w:hAnsi="Times New Roman"/>
                <w:sz w:val="22"/>
                <w:szCs w:val="22"/>
                <w:lang w:val="nb-NO"/>
              </w:rPr>
              <w:t>Signatur</w:t>
            </w:r>
            <w:bookmarkEnd w:id="40"/>
            <w:r w:rsidRPr="004E60AA">
              <w:rPr>
                <w:rFonts w:ascii="Times New Roman" w:hAnsi="Times New Roman"/>
                <w:sz w:val="22"/>
                <w:szCs w:val="22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8314989" w14:textId="7DFA992C" w:rsidR="00D74A4E" w:rsidRPr="004E60AA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4E60AA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</w:t>
            </w:r>
            <w:r w:rsidR="00DB6136" w:rsidRPr="004E60AA">
              <w:rPr>
                <w:rFonts w:ascii="Times New Roman" w:hAnsi="Times New Roman"/>
                <w:sz w:val="22"/>
                <w:szCs w:val="22"/>
                <w:lang w:val="nb-NO"/>
              </w:rPr>
              <w:t>ØWG/</w:t>
            </w:r>
            <w:r w:rsidR="004E60AA">
              <w:rPr>
                <w:rFonts w:ascii="Times New Roman" w:hAnsi="Times New Roman"/>
                <w:sz w:val="22"/>
                <w:szCs w:val="22"/>
                <w:lang w:val="nb-NO"/>
              </w:rPr>
              <w:t>TR</w:t>
            </w:r>
          </w:p>
        </w:tc>
      </w:tr>
    </w:tbl>
    <w:p w14:paraId="065E2DD7" w14:textId="7358F7FA" w:rsidR="005B41A3" w:rsidRPr="00185448" w:rsidRDefault="00F76511" w:rsidP="005B41A3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 w:rsidRPr="00185448">
        <w:rPr>
          <w:rFonts w:ascii="Times New Roman" w:hAnsi="Times New Roman"/>
          <w:sz w:val="22"/>
          <w:szCs w:val="22"/>
        </w:rPr>
        <w:t xml:space="preserve"> </w:t>
      </w:r>
      <w:r w:rsidR="0058503D" w:rsidRPr="00185448">
        <w:rPr>
          <w:rFonts w:ascii="Times New Roman" w:hAnsi="Times New Roman"/>
          <w:sz w:val="22"/>
          <w:szCs w:val="22"/>
        </w:rPr>
        <w:tab/>
      </w:r>
      <w:r w:rsidR="0058503D" w:rsidRPr="00185448">
        <w:rPr>
          <w:rFonts w:ascii="Times New Roman" w:hAnsi="Times New Roman"/>
          <w:sz w:val="22"/>
          <w:szCs w:val="22"/>
        </w:rPr>
        <w:tab/>
      </w:r>
      <w:r w:rsidR="004960DF">
        <w:rPr>
          <w:rFonts w:ascii="Times New Roman" w:hAnsi="Times New Roman"/>
          <w:sz w:val="22"/>
          <w:szCs w:val="22"/>
        </w:rPr>
        <w:t>I</w:t>
      </w:r>
      <w:r w:rsidR="00FD6062" w:rsidRPr="00185448">
        <w:rPr>
          <w:rFonts w:ascii="Times New Roman" w:hAnsi="Times New Roman"/>
          <w:sz w:val="22"/>
          <w:szCs w:val="22"/>
        </w:rPr>
        <w:t>nnkalling og</w:t>
      </w:r>
      <w:r w:rsidR="0058503D" w:rsidRPr="00185448">
        <w:rPr>
          <w:rFonts w:ascii="Times New Roman" w:hAnsi="Times New Roman"/>
          <w:sz w:val="22"/>
          <w:szCs w:val="22"/>
        </w:rPr>
        <w:t xml:space="preserve"> referat fra forrig</w:t>
      </w:r>
      <w:r w:rsidR="002C3C5D" w:rsidRPr="00185448">
        <w:rPr>
          <w:rFonts w:ascii="Times New Roman" w:hAnsi="Times New Roman"/>
          <w:sz w:val="22"/>
          <w:szCs w:val="22"/>
        </w:rPr>
        <w:t>e møte</w:t>
      </w:r>
      <w:r w:rsidR="004960DF">
        <w:rPr>
          <w:rFonts w:ascii="Times New Roman" w:hAnsi="Times New Roman"/>
          <w:sz w:val="22"/>
          <w:szCs w:val="22"/>
        </w:rPr>
        <w:t xml:space="preserve"> godkjent.</w:t>
      </w:r>
    </w:p>
    <w:p w14:paraId="5B625E28" w14:textId="77777777" w:rsidR="00AA650E" w:rsidRDefault="00AA650E" w:rsidP="003E29D4">
      <w:pPr>
        <w:pStyle w:val="Tilfelt"/>
        <w:ind w:left="0" w:right="0"/>
        <w:rPr>
          <w:rFonts w:ascii="Times New Roman" w:hAnsi="Times New Roman"/>
          <w:sz w:val="22"/>
          <w:szCs w:val="22"/>
        </w:rPr>
      </w:pPr>
    </w:p>
    <w:p w14:paraId="52122F1D" w14:textId="77777777" w:rsidR="00752389" w:rsidRDefault="00752389" w:rsidP="00752389">
      <w:pPr>
        <w:pStyle w:val="Tilfelt"/>
        <w:ind w:left="0" w:right="0"/>
        <w:rPr>
          <w:rFonts w:ascii="Times New Roman" w:hAnsi="Times New Roman"/>
          <w:sz w:val="22"/>
          <w:szCs w:val="22"/>
        </w:rPr>
      </w:pPr>
    </w:p>
    <w:p w14:paraId="7A66DE18" w14:textId="77777777" w:rsidR="00863897" w:rsidRDefault="00863897" w:rsidP="00863897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Godkjenning av innkalling og referat fra forrige møte.</w:t>
      </w:r>
    </w:p>
    <w:p w14:paraId="57634118" w14:textId="77777777" w:rsidR="00863897" w:rsidRDefault="00863897" w:rsidP="00863897">
      <w:pPr>
        <w:pStyle w:val="Tilfelt"/>
        <w:ind w:left="0" w:right="0"/>
        <w:rPr>
          <w:rFonts w:ascii="Times New Roman" w:hAnsi="Times New Roman"/>
          <w:sz w:val="22"/>
          <w:szCs w:val="22"/>
        </w:rPr>
      </w:pPr>
    </w:p>
    <w:p w14:paraId="73A842CA" w14:textId="77777777" w:rsidR="0005672D" w:rsidRDefault="00863897" w:rsidP="00863897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Sak 23/43</w:t>
      </w:r>
      <w:r>
        <w:rPr>
          <w:rFonts w:ascii="Times New Roman" w:hAnsi="Times New Roman"/>
          <w:b/>
          <w:bCs/>
          <w:sz w:val="22"/>
          <w:szCs w:val="22"/>
        </w:rPr>
        <w:tab/>
        <w:t>Lønnsforhandlinger HTA 2.5.1 – status prosess</w:t>
      </w:r>
      <w:r>
        <w:rPr>
          <w:rFonts w:ascii="Times New Roman" w:hAnsi="Times New Roman"/>
          <w:b/>
          <w:bCs/>
          <w:sz w:val="22"/>
          <w:szCs w:val="22"/>
        </w:rPr>
        <w:br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Orienteringssak</w:t>
      </w:r>
      <w:r>
        <w:rPr>
          <w:rFonts w:ascii="Times New Roman" w:hAnsi="Times New Roman"/>
          <w:sz w:val="22"/>
          <w:szCs w:val="22"/>
        </w:rPr>
        <w:tab/>
      </w:r>
    </w:p>
    <w:p w14:paraId="15C511A9" w14:textId="44369AE6" w:rsidR="00863897" w:rsidRDefault="0005672D" w:rsidP="00863897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Konklusjon: Sak tas til orientering. Ingen kommentar.</w:t>
      </w:r>
      <w:r w:rsidR="00863897">
        <w:rPr>
          <w:rFonts w:ascii="Times New Roman" w:hAnsi="Times New Roman"/>
          <w:sz w:val="22"/>
          <w:szCs w:val="22"/>
        </w:rPr>
        <w:tab/>
      </w:r>
      <w:r w:rsidR="00863897">
        <w:rPr>
          <w:rFonts w:ascii="Times New Roman" w:hAnsi="Times New Roman"/>
          <w:sz w:val="22"/>
          <w:szCs w:val="22"/>
        </w:rPr>
        <w:tab/>
      </w:r>
    </w:p>
    <w:p w14:paraId="44432F00" w14:textId="77777777" w:rsidR="00863897" w:rsidRDefault="00863897" w:rsidP="00863897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</w:p>
    <w:p w14:paraId="606EEC17" w14:textId="362227CC" w:rsidR="00863897" w:rsidRDefault="00863897" w:rsidP="00FD125C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Sak 23/44</w:t>
      </w:r>
      <w:r>
        <w:rPr>
          <w:rFonts w:ascii="Times New Roman" w:hAnsi="Times New Roman"/>
          <w:b/>
          <w:bCs/>
          <w:sz w:val="22"/>
          <w:szCs w:val="22"/>
        </w:rPr>
        <w:tab/>
        <w:t>Saker til Fakultetsstyret 5. oktober</w:t>
      </w:r>
      <w:r>
        <w:rPr>
          <w:rFonts w:ascii="Times New Roman" w:hAnsi="Times New Roman"/>
          <w:b/>
          <w:bCs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Orienteringssak</w:t>
      </w:r>
      <w:r w:rsidR="00FD125C">
        <w:rPr>
          <w:rFonts w:ascii="Times New Roman" w:hAnsi="Times New Roman"/>
          <w:sz w:val="22"/>
          <w:szCs w:val="22"/>
        </w:rPr>
        <w:br/>
        <w:t>Konklusjon. Sak tas til orientering</w:t>
      </w:r>
      <w:r w:rsidR="002C031F">
        <w:rPr>
          <w:rFonts w:ascii="Times New Roman" w:hAnsi="Times New Roman"/>
          <w:sz w:val="22"/>
          <w:szCs w:val="22"/>
        </w:rPr>
        <w:br/>
        <w:t>Kommentar/innspill: HMS- avvik personskade. Fast punkt i ledermøtet på instituttene</w:t>
      </w:r>
      <w:r w:rsidR="00FD125C">
        <w:rPr>
          <w:rFonts w:ascii="Times New Roman" w:hAnsi="Times New Roman"/>
          <w:sz w:val="22"/>
          <w:szCs w:val="22"/>
        </w:rPr>
        <w:t xml:space="preserve">. Øyvind tar </w:t>
      </w:r>
      <w:r w:rsidR="00C830BF">
        <w:rPr>
          <w:rFonts w:ascii="Times New Roman" w:hAnsi="Times New Roman"/>
          <w:sz w:val="22"/>
          <w:szCs w:val="22"/>
        </w:rPr>
        <w:t xml:space="preserve">det opp som sak i dekanens </w:t>
      </w:r>
      <w:r w:rsidR="00FD125C">
        <w:rPr>
          <w:rFonts w:ascii="Times New Roman" w:hAnsi="Times New Roman"/>
          <w:sz w:val="22"/>
          <w:szCs w:val="22"/>
        </w:rPr>
        <w:t>ledermøte.</w:t>
      </w:r>
    </w:p>
    <w:p w14:paraId="1A640713" w14:textId="77777777" w:rsidR="00863897" w:rsidRDefault="00863897" w:rsidP="00863897">
      <w:pPr>
        <w:pStyle w:val="Tilfelt"/>
        <w:ind w:left="0" w:right="0"/>
        <w:rPr>
          <w:rFonts w:ascii="Times New Roman" w:hAnsi="Times New Roman"/>
          <w:sz w:val="22"/>
          <w:szCs w:val="22"/>
        </w:rPr>
      </w:pPr>
    </w:p>
    <w:p w14:paraId="0A7019C8" w14:textId="77777777" w:rsidR="00863897" w:rsidRDefault="00863897" w:rsidP="00863897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Sak 23/45</w:t>
      </w:r>
      <w:r>
        <w:rPr>
          <w:rFonts w:ascii="Times New Roman" w:hAnsi="Times New Roman"/>
          <w:b/>
          <w:bCs/>
          <w:sz w:val="22"/>
          <w:szCs w:val="22"/>
        </w:rPr>
        <w:tab/>
        <w:t>Budsjettforslag – sak til Fakultetsstyret 5. oktober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Drøftingssak</w:t>
      </w:r>
    </w:p>
    <w:p w14:paraId="0999B1C6" w14:textId="7C75E53C" w:rsidR="00863897" w:rsidRDefault="00863897" w:rsidP="00863897">
      <w:pPr>
        <w:pStyle w:val="Tilfelt"/>
        <w:ind w:left="1440" w:right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Vedlegg: Styresak Strategisk personalplan og langtidsbudsjett 202</w:t>
      </w:r>
      <w:r w:rsidR="002C031F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-2027 samt vedlegg instituttene</w:t>
      </w:r>
      <w:r w:rsidR="00FD125C">
        <w:rPr>
          <w:rFonts w:ascii="Times New Roman" w:hAnsi="Times New Roman"/>
          <w:sz w:val="22"/>
          <w:szCs w:val="22"/>
        </w:rPr>
        <w:br/>
        <w:t xml:space="preserve">Konklusjon: </w:t>
      </w:r>
      <w:r w:rsidR="009C4A50">
        <w:rPr>
          <w:rFonts w:ascii="Times New Roman" w:hAnsi="Times New Roman"/>
          <w:sz w:val="22"/>
          <w:szCs w:val="22"/>
        </w:rPr>
        <w:t>Saken ble drøftet.</w:t>
      </w:r>
      <w:r>
        <w:rPr>
          <w:rFonts w:ascii="Times New Roman" w:hAnsi="Times New Roman"/>
          <w:sz w:val="22"/>
          <w:szCs w:val="22"/>
        </w:rPr>
        <w:br/>
      </w:r>
    </w:p>
    <w:p w14:paraId="6845C188" w14:textId="77777777" w:rsidR="00863897" w:rsidRDefault="00863897" w:rsidP="00863897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Sak 23/46</w:t>
      </w:r>
      <w:r>
        <w:rPr>
          <w:rFonts w:ascii="Times New Roman" w:hAnsi="Times New Roman"/>
          <w:b/>
          <w:bCs/>
          <w:sz w:val="22"/>
          <w:szCs w:val="22"/>
        </w:rPr>
        <w:tab/>
        <w:t>Status i arbeidet med studieprogramporteføljen</w:t>
      </w:r>
    </w:p>
    <w:p w14:paraId="571E7EFB" w14:textId="77777777" w:rsidR="00863897" w:rsidRDefault="00863897" w:rsidP="0086389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Orienteringssak</w:t>
      </w:r>
    </w:p>
    <w:p w14:paraId="176E7F6D" w14:textId="309A263C" w:rsidR="00FD125C" w:rsidRDefault="00FD125C" w:rsidP="0086389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Konklusjon: </w:t>
      </w:r>
      <w:r w:rsidR="009C4A50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ak tas til ori</w:t>
      </w:r>
      <w:r w:rsidR="009C4A50">
        <w:rPr>
          <w:rFonts w:ascii="Times New Roman" w:hAnsi="Times New Roman"/>
          <w:sz w:val="22"/>
          <w:szCs w:val="22"/>
        </w:rPr>
        <w:t>en</w:t>
      </w:r>
      <w:r>
        <w:rPr>
          <w:rFonts w:ascii="Times New Roman" w:hAnsi="Times New Roman"/>
          <w:sz w:val="22"/>
          <w:szCs w:val="22"/>
        </w:rPr>
        <w:t>tering. Kommentar/ Innspill: Skape attraktive emner for studenter, ha gode realistiske navn, internasjonalt kompatible program</w:t>
      </w:r>
    </w:p>
    <w:p w14:paraId="47FA57B2" w14:textId="77777777" w:rsidR="00863897" w:rsidRDefault="00863897" w:rsidP="00863897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</w:p>
    <w:p w14:paraId="6A0332CF" w14:textId="77777777" w:rsidR="00863897" w:rsidRDefault="00863897" w:rsidP="00863897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Sak 23/47</w:t>
      </w:r>
      <w:r>
        <w:rPr>
          <w:rFonts w:ascii="Times New Roman" w:hAnsi="Times New Roman"/>
          <w:b/>
          <w:bCs/>
          <w:sz w:val="22"/>
          <w:szCs w:val="22"/>
        </w:rPr>
        <w:tab/>
        <w:t>Status i arbeidet med institutt- og faggruppestruktur</w:t>
      </w:r>
    </w:p>
    <w:p w14:paraId="17C125AA" w14:textId="77777777" w:rsidR="00863897" w:rsidRDefault="00863897" w:rsidP="0086389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Orienteringssak</w:t>
      </w:r>
    </w:p>
    <w:p w14:paraId="552BD00E" w14:textId="29C317FC" w:rsidR="009C4A50" w:rsidRDefault="009C4A50" w:rsidP="0086389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  <w:t>Konklusjon: Sak tas til orientering. Kommentar/innspill: Ev. endringer må innebære en langsiktig faglig profilering.</w:t>
      </w:r>
    </w:p>
    <w:p w14:paraId="67CEA4E6" w14:textId="77777777" w:rsidR="00863897" w:rsidRDefault="00863897" w:rsidP="00863897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</w:p>
    <w:p w14:paraId="7D9909F5" w14:textId="77777777" w:rsidR="00863897" w:rsidRDefault="00863897" w:rsidP="00863897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Sak 23/48</w:t>
      </w:r>
      <w:r>
        <w:rPr>
          <w:rFonts w:ascii="Times New Roman" w:hAnsi="Times New Roman"/>
          <w:b/>
          <w:bCs/>
          <w:sz w:val="22"/>
          <w:szCs w:val="22"/>
        </w:rPr>
        <w:tab/>
        <w:t>Status for P2 prosjektet i Campussamlingen</w:t>
      </w:r>
    </w:p>
    <w:p w14:paraId="731FE640" w14:textId="77777777" w:rsidR="00863897" w:rsidRDefault="00863897" w:rsidP="0086389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Vedlegg: presentasjon møte i styringsgruppe for delprosjekt P2</w:t>
      </w:r>
    </w:p>
    <w:p w14:paraId="29D114F8" w14:textId="77777777" w:rsidR="00863897" w:rsidRDefault="00863897" w:rsidP="00863897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</w:p>
    <w:p w14:paraId="54EEA677" w14:textId="6853EEA8" w:rsidR="008A729A" w:rsidRDefault="002C031F" w:rsidP="0086389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Pr="002C031F">
        <w:rPr>
          <w:rFonts w:ascii="Times New Roman" w:hAnsi="Times New Roman"/>
          <w:sz w:val="22"/>
          <w:szCs w:val="22"/>
        </w:rPr>
        <w:t>Konklusjon:</w:t>
      </w:r>
      <w:r>
        <w:rPr>
          <w:rFonts w:ascii="Times New Roman" w:hAnsi="Times New Roman"/>
          <w:sz w:val="22"/>
          <w:szCs w:val="22"/>
        </w:rPr>
        <w:t xml:space="preserve"> </w:t>
      </w:r>
      <w:r w:rsidR="008A729A">
        <w:rPr>
          <w:rFonts w:ascii="Times New Roman" w:hAnsi="Times New Roman"/>
          <w:sz w:val="22"/>
          <w:szCs w:val="22"/>
        </w:rPr>
        <w:t>Kommentar/innspill: Timing for inspill til Campusutviklingsprosjektet er viktig</w:t>
      </w:r>
      <w:r w:rsidR="00C830BF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Trude legger inn ½ times møter med Losam i forkant av møter i Campusutviklingsprosjektet. </w:t>
      </w:r>
    </w:p>
    <w:p w14:paraId="4F334708" w14:textId="77777777" w:rsidR="008A729A" w:rsidRDefault="008A729A" w:rsidP="0086389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</w:p>
    <w:p w14:paraId="40A4049A" w14:textId="77777777" w:rsidR="008A729A" w:rsidRDefault="008A729A" w:rsidP="0086389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</w:p>
    <w:p w14:paraId="219C9C9F" w14:textId="77777777" w:rsidR="008A729A" w:rsidRDefault="008A729A" w:rsidP="0086389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</w:p>
    <w:p w14:paraId="551E4157" w14:textId="6F516BAC" w:rsidR="00863897" w:rsidRDefault="00863897" w:rsidP="00863897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Eventuelt</w:t>
      </w:r>
      <w:r w:rsidR="002C031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C031F">
        <w:rPr>
          <w:rFonts w:ascii="Times New Roman" w:hAnsi="Times New Roman"/>
          <w:b/>
          <w:bCs/>
          <w:sz w:val="22"/>
          <w:szCs w:val="22"/>
        </w:rPr>
        <w:tab/>
        <w:t>Høsttur til Estenstadhytta NV – 19.10.23</w:t>
      </w:r>
    </w:p>
    <w:p w14:paraId="69E7AB58" w14:textId="0F70EDFE" w:rsidR="0083615C" w:rsidRPr="0097565F" w:rsidRDefault="0083615C" w:rsidP="00863897">
      <w:pPr>
        <w:pStyle w:val="Tilfelt"/>
        <w:ind w:left="0" w:right="0"/>
        <w:rPr>
          <w:rFonts w:ascii="Times New Roman" w:hAnsi="Times New Roman"/>
          <w:sz w:val="22"/>
          <w:szCs w:val="22"/>
        </w:rPr>
      </w:pPr>
    </w:p>
    <w:sectPr w:rsidR="0083615C" w:rsidRPr="009756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A2420" w14:textId="77777777" w:rsidR="007F15CE" w:rsidRDefault="007F15CE">
      <w:r>
        <w:separator/>
      </w:r>
    </w:p>
  </w:endnote>
  <w:endnote w:type="continuationSeparator" w:id="0">
    <w:p w14:paraId="56A7003A" w14:textId="77777777" w:rsidR="007F15CE" w:rsidRDefault="007F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-01/1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 01/1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424C" w14:textId="77777777" w:rsidR="009726DD" w:rsidRDefault="009726DD" w:rsidP="005011CF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6DD" w:rsidRPr="00176D2C" w14:paraId="5526B5ED" w14:textId="77777777" w:rsidTr="009726DD">
      <w:tc>
        <w:tcPr>
          <w:tcW w:w="1916" w:type="dxa"/>
        </w:tcPr>
        <w:p w14:paraId="08B93248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4" w:name="lblPostadresse"/>
          <w:r w:rsidRPr="00176D2C">
            <w:t>Postadresse</w:t>
          </w:r>
          <w:bookmarkEnd w:id="4"/>
        </w:p>
      </w:tc>
      <w:tc>
        <w:tcPr>
          <w:tcW w:w="2444" w:type="dxa"/>
        </w:tcPr>
        <w:p w14:paraId="43CAB15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5" w:name="lblOrgnr"/>
          <w:r w:rsidRPr="00176D2C">
            <w:t>Org.nr.</w:t>
          </w:r>
          <w:bookmarkEnd w:id="5"/>
          <w:r w:rsidRPr="00176D2C">
            <w:t xml:space="preserve"> 974 767 880</w:t>
          </w:r>
        </w:p>
      </w:tc>
      <w:tc>
        <w:tcPr>
          <w:tcW w:w="1922" w:type="dxa"/>
        </w:tcPr>
        <w:p w14:paraId="520372B6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BesoksAdresse"/>
          <w:r w:rsidRPr="00176D2C">
            <w:t>Besøksadresse</w:t>
          </w:r>
          <w:bookmarkEnd w:id="6"/>
        </w:p>
      </w:tc>
      <w:tc>
        <w:tcPr>
          <w:tcW w:w="1741" w:type="dxa"/>
        </w:tcPr>
        <w:p w14:paraId="69548ADA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Telefon"/>
          <w:r w:rsidRPr="00176D2C">
            <w:t>Telefon</w:t>
          </w:r>
          <w:bookmarkEnd w:id="7"/>
        </w:p>
      </w:tc>
      <w:tc>
        <w:tcPr>
          <w:tcW w:w="1761" w:type="dxa"/>
        </w:tcPr>
        <w:p w14:paraId="6B5FCC1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Saksbehandler"/>
          <w:r w:rsidRPr="00176D2C">
            <w:t>Saksbehandler</w:t>
          </w:r>
          <w:bookmarkEnd w:id="8"/>
        </w:p>
      </w:tc>
    </w:tr>
    <w:tr w:rsidR="009726DD" w:rsidRPr="00176D2C" w14:paraId="0E8A47FD" w14:textId="77777777" w:rsidTr="009726DD">
      <w:tc>
        <w:tcPr>
          <w:tcW w:w="1916" w:type="dxa"/>
        </w:tcPr>
        <w:p w14:paraId="491E17E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info_Postadresse1"/>
          <w:bookmarkEnd w:id="9"/>
        </w:p>
      </w:tc>
      <w:tc>
        <w:tcPr>
          <w:tcW w:w="2444" w:type="dxa"/>
        </w:tcPr>
        <w:p w14:paraId="22877B0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4287259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info_Besok1"/>
          <w:r>
            <w:t>Høgskoleringen 5</w:t>
          </w:r>
          <w:bookmarkEnd w:id="10"/>
        </w:p>
      </w:tc>
      <w:tc>
        <w:tcPr>
          <w:tcW w:w="1741" w:type="dxa"/>
        </w:tcPr>
        <w:p w14:paraId="55B9E33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telefon"/>
          <w:r>
            <w:t>+47 73594197</w:t>
          </w:r>
          <w:bookmarkEnd w:id="11"/>
        </w:p>
      </w:tc>
      <w:tc>
        <w:tcPr>
          <w:tcW w:w="1761" w:type="dxa"/>
        </w:tcPr>
        <w:p w14:paraId="574F0BF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personlig_fornavn"/>
          <w:bookmarkEnd w:id="12"/>
          <w:r w:rsidRPr="00176D2C">
            <w:t xml:space="preserve"> </w:t>
          </w:r>
          <w:bookmarkStart w:id="13" w:name="personlig_etternavn"/>
          <w:bookmarkEnd w:id="13"/>
        </w:p>
      </w:tc>
    </w:tr>
    <w:tr w:rsidR="009726DD" w:rsidRPr="00176D2C" w14:paraId="62FD2A1B" w14:textId="77777777" w:rsidTr="009726DD">
      <w:tc>
        <w:tcPr>
          <w:tcW w:w="1916" w:type="dxa"/>
        </w:tcPr>
        <w:p w14:paraId="69F87F29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Postadresse2"/>
          <w:r>
            <w:t>7491 Trondheim</w:t>
          </w:r>
          <w:bookmarkEnd w:id="14"/>
        </w:p>
      </w:tc>
      <w:tc>
        <w:tcPr>
          <w:tcW w:w="2444" w:type="dxa"/>
        </w:tcPr>
        <w:p w14:paraId="7D33485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info_epost"/>
          <w:r>
            <w:t>postmottak@nv.ntnu.no</w:t>
          </w:r>
          <w:bookmarkEnd w:id="15"/>
        </w:p>
      </w:tc>
      <w:tc>
        <w:tcPr>
          <w:tcW w:w="1922" w:type="dxa"/>
        </w:tcPr>
        <w:p w14:paraId="336A585E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Besok2"/>
          <w:r>
            <w:t>Realfagbygget, Blokk D, 1. etg.</w:t>
          </w:r>
          <w:bookmarkEnd w:id="16"/>
        </w:p>
      </w:tc>
      <w:tc>
        <w:tcPr>
          <w:tcW w:w="1741" w:type="dxa"/>
        </w:tcPr>
        <w:p w14:paraId="11CCDB4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7B03FC90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personlig_epost"/>
          <w:bookmarkEnd w:id="17"/>
        </w:p>
      </w:tc>
    </w:tr>
    <w:tr w:rsidR="009726DD" w:rsidRPr="00176D2C" w14:paraId="6850CBD0" w14:textId="77777777" w:rsidTr="009726DD">
      <w:tc>
        <w:tcPr>
          <w:tcW w:w="1916" w:type="dxa"/>
        </w:tcPr>
        <w:p w14:paraId="2545292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Postadresse3"/>
          <w:r>
            <w:t>Norway</w:t>
          </w:r>
          <w:bookmarkEnd w:id="18"/>
        </w:p>
      </w:tc>
      <w:tc>
        <w:tcPr>
          <w:tcW w:w="2444" w:type="dxa"/>
        </w:tcPr>
        <w:p w14:paraId="69485A6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19" w:name="info_web"/>
          <w:r>
            <w:t>www.ntnu.no/nv</w:t>
          </w:r>
          <w:bookmarkEnd w:id="19"/>
        </w:p>
      </w:tc>
      <w:tc>
        <w:tcPr>
          <w:tcW w:w="1922" w:type="dxa"/>
        </w:tcPr>
        <w:p w14:paraId="17C0820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0" w:name="info_Besok3"/>
          <w:bookmarkEnd w:id="20"/>
        </w:p>
      </w:tc>
      <w:tc>
        <w:tcPr>
          <w:tcW w:w="1741" w:type="dxa"/>
        </w:tcPr>
        <w:p w14:paraId="4F48F5E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3D0E4A9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lblTlf"/>
          <w:bookmarkEnd w:id="21"/>
          <w:r w:rsidRPr="00176D2C">
            <w:rPr>
              <w:lang w:val="en-US"/>
            </w:rPr>
            <w:t xml:space="preserve"> </w:t>
          </w:r>
          <w:bookmarkStart w:id="22" w:name="personlig_personligTelefon"/>
          <w:bookmarkEnd w:id="22"/>
          <w:r w:rsidRPr="00176D2C">
            <w:rPr>
              <w:lang w:val="en-US"/>
            </w:rPr>
            <w:t xml:space="preserve"> </w:t>
          </w:r>
        </w:p>
      </w:tc>
    </w:tr>
  </w:tbl>
  <w:p w14:paraId="7EA7CA8B" w14:textId="77777777" w:rsidR="009726DD" w:rsidRDefault="009726DD" w:rsidP="005011CF">
    <w:pPr>
      <w:pStyle w:val="Footer"/>
      <w:rPr>
        <w:sz w:val="6"/>
        <w:lang w:val="en-US"/>
      </w:rPr>
    </w:pPr>
  </w:p>
  <w:p w14:paraId="06122A7D" w14:textId="77777777" w:rsidR="009726DD" w:rsidRPr="006B04FC" w:rsidRDefault="009726DD" w:rsidP="006B04FC">
    <w:pPr>
      <w:pStyle w:val="FooterGraa"/>
    </w:pPr>
    <w:bookmarkStart w:id="23" w:name="lblBunntekst"/>
    <w:r w:rsidRPr="006B04FC">
      <w:t>Adresser korrespondanse til saksbehandlende enhet. Husk å oppgi referanse.</w:t>
    </w:r>
    <w:bookmarkEnd w:id="2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0973" w14:textId="77777777" w:rsidR="009726DD" w:rsidRDefault="009726DD">
    <w:pPr>
      <w:pStyle w:val="Footer"/>
    </w:pPr>
  </w:p>
  <w:p w14:paraId="4618549F" w14:textId="77777777" w:rsidR="009726DD" w:rsidRDefault="009726D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41AE" w14:textId="77777777" w:rsidR="009726DD" w:rsidRDefault="009726DD">
    <w:pPr>
      <w:pStyle w:val="Footer"/>
    </w:pPr>
  </w:p>
  <w:p w14:paraId="4BD36077" w14:textId="77777777" w:rsidR="009726DD" w:rsidRDefault="009726D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34C2" w14:textId="77777777" w:rsidR="009726DD" w:rsidRDefault="009726DD">
    <w:pPr>
      <w:pStyle w:val="Footer"/>
      <w:pBdr>
        <w:bottom w:val="single" w:sz="4" w:space="1" w:color="auto"/>
      </w:pBdr>
    </w:pPr>
  </w:p>
  <w:p w14:paraId="6714CF57" w14:textId="77777777" w:rsidR="009726DD" w:rsidRDefault="009726DD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7" w:name="tittel"/>
    <w:bookmarkEnd w:id="47"/>
  </w:p>
  <w:p w14:paraId="246326C8" w14:textId="77777777" w:rsidR="009726DD" w:rsidRDefault="009726DD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8" w:name="Navn"/>
    <w:bookmarkEnd w:id="48"/>
  </w:p>
  <w:p w14:paraId="0AD388E5" w14:textId="77777777" w:rsidR="009726DD" w:rsidRDefault="009726DD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9" w:name="Navn2"/>
    <w:bookmarkEnd w:id="49"/>
  </w:p>
  <w:p w14:paraId="7037828B" w14:textId="77777777" w:rsidR="009726DD" w:rsidRPr="000C41F9" w:rsidRDefault="009726DD">
    <w:pPr>
      <w:pStyle w:val="FooterTekst"/>
    </w:pPr>
    <w:r>
      <w:tab/>
    </w:r>
    <w:r w:rsidRPr="000C41F9">
      <w:t>http://www.ntnu.no/adm/info</w:t>
    </w:r>
    <w:r w:rsidRPr="000C41F9">
      <w:tab/>
      <w:t>Gløshaugen</w:t>
    </w:r>
    <w:r w:rsidRPr="000C41F9">
      <w:tab/>
      <w:t>+ 47 73 59 54 37</w:t>
    </w:r>
    <w:r w:rsidRPr="000C41F9">
      <w:tab/>
      <w:t xml:space="preserve">Tlf: + 47 </w:t>
    </w:r>
    <w:bookmarkStart w:id="50" w:name="Tlf"/>
    <w:bookmarkEnd w:id="50"/>
    <w:r w:rsidRPr="000C41F9">
      <w:t>lkjlljljkljklkjljklj</w:t>
    </w:r>
  </w:p>
  <w:p w14:paraId="1C980808" w14:textId="77777777" w:rsidR="009726DD" w:rsidRPr="000C41F9" w:rsidRDefault="009726DD">
    <w:pPr>
      <w:pStyle w:val="Footer"/>
      <w:rPr>
        <w:sz w:val="6"/>
        <w:lang w:val="nb-NO"/>
      </w:rPr>
    </w:pPr>
  </w:p>
  <w:p w14:paraId="0F78E65D" w14:textId="77777777" w:rsidR="009726DD" w:rsidRDefault="009726DD" w:rsidP="006B04FC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C2A2DE4" w14:textId="77777777" w:rsidR="009726DD" w:rsidRDefault="009726DD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6CA2" w14:textId="77777777" w:rsidR="007F15CE" w:rsidRDefault="007F15CE">
      <w:r>
        <w:separator/>
      </w:r>
    </w:p>
  </w:footnote>
  <w:footnote w:type="continuationSeparator" w:id="0">
    <w:p w14:paraId="147264AE" w14:textId="77777777" w:rsidR="007F15CE" w:rsidRDefault="007F1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EAD9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9726DD" w14:paraId="067F820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497EF1" w14:textId="77777777" w:rsidR="009726DD" w:rsidRDefault="009726DD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497C3FD" w14:textId="77777777" w:rsidR="009726DD" w:rsidRDefault="009726DD">
          <w:pPr>
            <w:pStyle w:val="DatoRefTekst"/>
          </w:pPr>
          <w:r>
            <w:t>Vår dato</w:t>
          </w:r>
        </w:p>
        <w:p w14:paraId="1D466BB2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19E5AA4" w14:textId="77777777" w:rsidR="009726DD" w:rsidRDefault="009726DD">
          <w:pPr>
            <w:pStyle w:val="DatoRefTekst"/>
          </w:pPr>
          <w:r>
            <w:t>Vår referanse</w:t>
          </w:r>
        </w:p>
        <w:p w14:paraId="23080A4A" w14:textId="77777777" w:rsidR="009726DD" w:rsidRDefault="009726DD">
          <w:pPr>
            <w:pStyle w:val="DatoRefFyllInn"/>
          </w:pPr>
        </w:p>
      </w:tc>
    </w:tr>
  </w:tbl>
  <w:p w14:paraId="64AB91B7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ABBA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776" behindDoc="0" locked="0" layoutInCell="1" allowOverlap="1" wp14:anchorId="534B70C9" wp14:editId="10329FCC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1</w:t>
    </w:r>
    <w:r>
      <w:fldChar w:fldCharType="end"/>
    </w:r>
    <w:r>
      <w:t xml:space="preserve"> </w:t>
    </w:r>
    <w:bookmarkStart w:id="0" w:name="lblSideteller"/>
    <w:r>
      <w:t>av</w:t>
    </w:r>
    <w:bookmarkEnd w:id="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87"/>
      <w:gridCol w:w="1340"/>
      <w:gridCol w:w="1981"/>
    </w:tblGrid>
    <w:tr w:rsidR="009726DD" w14:paraId="70F7DB6F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876F5DB" w14:textId="77777777" w:rsidR="009726DD" w:rsidRDefault="009726DD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6C2B2FD" w14:textId="77777777" w:rsidR="009726DD" w:rsidRDefault="009726DD" w:rsidP="00261969">
          <w:pPr>
            <w:pStyle w:val="DatoRefTekst"/>
          </w:pPr>
        </w:p>
        <w:p w14:paraId="56598B58" w14:textId="77777777" w:rsidR="009726DD" w:rsidRDefault="009726DD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4439D57" w14:textId="77777777" w:rsidR="009726DD" w:rsidRDefault="009726DD">
          <w:pPr>
            <w:pStyle w:val="DatoFyllInn1"/>
          </w:pPr>
        </w:p>
      </w:tc>
    </w:tr>
    <w:tr w:rsidR="009726DD" w14:paraId="282CEDC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FAA2071" w14:textId="77777777" w:rsidR="009726DD" w:rsidRDefault="009726DD" w:rsidP="00FA0A20">
          <w:pPr>
            <w:pStyle w:val="Header1"/>
          </w:pPr>
          <w:bookmarkStart w:id="1" w:name="lblTopptekst"/>
          <w:r>
            <w:t>Fakultet for naturvitenskap</w:t>
          </w:r>
        </w:p>
        <w:bookmarkEnd w:id="1"/>
        <w:p w14:paraId="6CAB7746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90BABBF" w14:textId="2E0805C5" w:rsidR="009726DD" w:rsidRDefault="00BB7AC8" w:rsidP="00BB7AC8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C830BF">
            <w:rPr>
              <w:noProof/>
            </w:rPr>
            <w:t>10.10.2023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FC886D8" w14:textId="77777777" w:rsidR="009726DD" w:rsidRDefault="009726DD" w:rsidP="00DB6136">
          <w:pPr>
            <w:pStyle w:val="DatoRefTekst2"/>
            <w:tabs>
              <w:tab w:val="clear" w:pos="4153"/>
              <w:tab w:val="clear" w:pos="8306"/>
              <w:tab w:val="right" w:pos="1762"/>
            </w:tabs>
          </w:pPr>
          <w:bookmarkStart w:id="2" w:name="lblVarRef"/>
          <w:r>
            <w:t>Referanse</w:t>
          </w:r>
          <w:bookmarkEnd w:id="2"/>
          <w:r>
            <w:t xml:space="preserve"> </w:t>
          </w:r>
          <w:r>
            <w:tab/>
          </w:r>
        </w:p>
        <w:p w14:paraId="6AE9D8BE" w14:textId="77777777" w:rsidR="009726DD" w:rsidRDefault="009726DD">
          <w:pPr>
            <w:pStyle w:val="DatoRefFyllInn"/>
          </w:pPr>
          <w:bookmarkStart w:id="3" w:name="varRef"/>
          <w:bookmarkEnd w:id="3"/>
        </w:p>
      </w:tc>
    </w:tr>
  </w:tbl>
  <w:p w14:paraId="5EAAD5C4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3A3E" w14:textId="77777777" w:rsidR="009726DD" w:rsidRDefault="009726DD">
    <w:pPr>
      <w:pStyle w:val="Header"/>
    </w:pPr>
  </w:p>
  <w:p w14:paraId="0F36140D" w14:textId="77777777" w:rsidR="009726DD" w:rsidRDefault="009726D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EB44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3</w:t>
    </w:r>
    <w:r>
      <w:fldChar w:fldCharType="end"/>
    </w:r>
    <w:r>
      <w:t xml:space="preserve"> </w:t>
    </w:r>
    <w:bookmarkStart w:id="41" w:name="lblSideteller2"/>
    <w:r>
      <w:t>av</w:t>
    </w:r>
    <w:bookmarkEnd w:id="41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3"/>
      <w:gridCol w:w="1340"/>
      <w:gridCol w:w="1975"/>
    </w:tblGrid>
    <w:tr w:rsidR="009726DD" w14:paraId="53EFACE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F4572FB" w14:textId="77777777" w:rsidR="009726DD" w:rsidRDefault="009726DD">
          <w:pPr>
            <w:pStyle w:val="Header2"/>
          </w:pPr>
          <w:bookmarkStart w:id="42" w:name="lblTopptekst2"/>
          <w:r>
            <w:t>Norges teknisk-naturvitenskapelige universitet</w:t>
          </w:r>
          <w:bookmarkEnd w:id="42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658FAE0" w14:textId="77777777" w:rsidR="009726DD" w:rsidRDefault="009726DD" w:rsidP="00261969">
          <w:pPr>
            <w:pStyle w:val="DatoRefTekst"/>
          </w:pPr>
          <w:bookmarkStart w:id="43" w:name="lblVarDato2"/>
          <w:r>
            <w:t>Dat</w:t>
          </w:r>
          <w:bookmarkEnd w:id="43"/>
          <w:r>
            <w:t>o</w:t>
          </w:r>
        </w:p>
        <w:bookmarkStart w:id="44" w:name="varDato2"/>
        <w:bookmarkEnd w:id="44"/>
        <w:p w14:paraId="3E9D283C" w14:textId="41D55CCD" w:rsidR="009726DD" w:rsidRDefault="009726DD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C830BF">
            <w:rPr>
              <w:noProof/>
            </w:rPr>
            <w:t>10.10.2023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E1D5CDD" w14:textId="77777777" w:rsidR="009726DD" w:rsidRDefault="009726DD">
          <w:pPr>
            <w:pStyle w:val="DatoRefTekst"/>
          </w:pPr>
          <w:bookmarkStart w:id="45" w:name="lblVarRef2"/>
          <w:r>
            <w:t>Referanse</w:t>
          </w:r>
          <w:bookmarkEnd w:id="45"/>
        </w:p>
        <w:p w14:paraId="378066AC" w14:textId="77777777" w:rsidR="009726DD" w:rsidRDefault="009726DD">
          <w:pPr>
            <w:pStyle w:val="DatoRefFyllInn"/>
          </w:pPr>
          <w:bookmarkStart w:id="46" w:name="varRef2"/>
          <w:bookmarkEnd w:id="46"/>
        </w:p>
      </w:tc>
    </w:tr>
  </w:tbl>
  <w:p w14:paraId="2CC8DA48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  <w:p w14:paraId="306AD71F" w14:textId="77777777" w:rsidR="009726DD" w:rsidRDefault="009726D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F8C3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0129013F" wp14:editId="1D2180D7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9726DD" w14:paraId="5AAE5CCE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36E3551" w14:textId="77777777" w:rsidR="009726DD" w:rsidRDefault="009726DD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005485" w14:textId="77777777" w:rsidR="009726DD" w:rsidRDefault="009726DD">
          <w:pPr>
            <w:pStyle w:val="DatoRefTekst"/>
          </w:pPr>
          <w:r>
            <w:t>Vår dato</w:t>
          </w:r>
        </w:p>
        <w:p w14:paraId="15B741F8" w14:textId="77777777" w:rsidR="009726DD" w:rsidRDefault="009726DD">
          <w:pPr>
            <w:pStyle w:val="DatoFyllInn1"/>
          </w:pPr>
          <w:r>
            <w:t>fdsfsfsdfdsffsdsdfsdfsdffdsfsdfsffsdfsdf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26A7DCB" w14:textId="77777777" w:rsidR="009726DD" w:rsidRDefault="009726DD">
          <w:pPr>
            <w:pStyle w:val="DatoRefTekst"/>
          </w:pPr>
          <w:r>
            <w:t>Vår referanse</w:t>
          </w:r>
        </w:p>
        <w:p w14:paraId="3A689F27" w14:textId="77777777" w:rsidR="009726DD" w:rsidRDefault="009726DD">
          <w:pPr>
            <w:pStyle w:val="DatoFyllInn1"/>
          </w:pPr>
        </w:p>
      </w:tc>
    </w:tr>
    <w:tr w:rsidR="009726DD" w14:paraId="4BD5E525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2B292B" w14:textId="77777777" w:rsidR="009726DD" w:rsidRDefault="009726DD" w:rsidP="00FA0A20">
          <w:pPr>
            <w:pStyle w:val="Header1"/>
          </w:pPr>
          <w:r>
            <w:t>Kommunikasjonsavdelingen</w:t>
          </w:r>
        </w:p>
        <w:p w14:paraId="08D74AC3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5BE34C" w14:textId="77777777" w:rsidR="009726DD" w:rsidRDefault="009726DD">
          <w:pPr>
            <w:pStyle w:val="DatoRefTekst2"/>
          </w:pPr>
          <w:r>
            <w:t>Deres dato</w:t>
          </w:r>
        </w:p>
        <w:p w14:paraId="4E2BA6E3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BAE28DB" w14:textId="77777777" w:rsidR="009726DD" w:rsidRDefault="009726DD">
          <w:pPr>
            <w:pStyle w:val="DatoRefTekst2"/>
          </w:pPr>
          <w:r>
            <w:t>Deres referanse</w:t>
          </w:r>
        </w:p>
        <w:p w14:paraId="636243F4" w14:textId="77777777" w:rsidR="009726DD" w:rsidRDefault="009726DD">
          <w:pPr>
            <w:pStyle w:val="DatoRefFyllInn"/>
          </w:pPr>
        </w:p>
      </w:tc>
    </w:tr>
  </w:tbl>
  <w:p w14:paraId="67C49FCB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  <w:p w14:paraId="7D332966" w14:textId="77777777" w:rsidR="009726DD" w:rsidRDefault="009726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6803"/>
    <w:multiLevelType w:val="hybridMultilevel"/>
    <w:tmpl w:val="395E2010"/>
    <w:lvl w:ilvl="0" w:tplc="D96CA6F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4558"/>
    <w:multiLevelType w:val="hybridMultilevel"/>
    <w:tmpl w:val="0900CA3C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50CD3"/>
    <w:multiLevelType w:val="hybridMultilevel"/>
    <w:tmpl w:val="E7D8E61E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83C68"/>
    <w:multiLevelType w:val="hybridMultilevel"/>
    <w:tmpl w:val="3B68508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43410B"/>
    <w:multiLevelType w:val="hybridMultilevel"/>
    <w:tmpl w:val="E9108BFC"/>
    <w:lvl w:ilvl="0" w:tplc="A64A1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84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4A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E5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A6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48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23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63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62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C80133"/>
    <w:multiLevelType w:val="hybridMultilevel"/>
    <w:tmpl w:val="6FBC05D4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10173"/>
    <w:multiLevelType w:val="hybridMultilevel"/>
    <w:tmpl w:val="B7C0BA0C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E2B54"/>
    <w:multiLevelType w:val="hybridMultilevel"/>
    <w:tmpl w:val="83F835F8"/>
    <w:lvl w:ilvl="0" w:tplc="B9684780">
      <w:start w:val="2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DC3849"/>
    <w:multiLevelType w:val="hybridMultilevel"/>
    <w:tmpl w:val="1872309A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9F50BF"/>
    <w:multiLevelType w:val="hybridMultilevel"/>
    <w:tmpl w:val="ECA4E952"/>
    <w:lvl w:ilvl="0" w:tplc="584CC11C">
      <w:start w:val="2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AB133DD"/>
    <w:multiLevelType w:val="hybridMultilevel"/>
    <w:tmpl w:val="CD54AF4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9A546C7"/>
    <w:multiLevelType w:val="hybridMultilevel"/>
    <w:tmpl w:val="DFF439A6"/>
    <w:lvl w:ilvl="0" w:tplc="69984F0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45FD6"/>
    <w:multiLevelType w:val="hybridMultilevel"/>
    <w:tmpl w:val="6DCE04D6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56133"/>
    <w:multiLevelType w:val="hybridMultilevel"/>
    <w:tmpl w:val="4D0C2F28"/>
    <w:lvl w:ilvl="0" w:tplc="596E44C6">
      <w:start w:val="1"/>
      <w:numFmt w:val="decimal"/>
      <w:lvlText w:val="%1"/>
      <w:lvlJc w:val="left"/>
      <w:pPr>
        <w:ind w:left="720" w:hanging="360"/>
      </w:pPr>
      <w:rPr>
        <w:rFonts w:ascii="Sak 01/19" w:hAnsi="Sak 01/19" w:hint="default"/>
        <w:b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A5B28"/>
    <w:multiLevelType w:val="hybridMultilevel"/>
    <w:tmpl w:val="88A4A0C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F196818"/>
    <w:multiLevelType w:val="hybridMultilevel"/>
    <w:tmpl w:val="AC98B6D8"/>
    <w:lvl w:ilvl="0" w:tplc="1B04CE52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6" w15:restartNumberingAfterBreak="0">
    <w:nsid w:val="73D6364E"/>
    <w:multiLevelType w:val="hybridMultilevel"/>
    <w:tmpl w:val="9AB4952C"/>
    <w:lvl w:ilvl="0" w:tplc="8C4251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413433">
    <w:abstractNumId w:val="15"/>
  </w:num>
  <w:num w:numId="2" w16cid:durableId="679507692">
    <w:abstractNumId w:val="13"/>
  </w:num>
  <w:num w:numId="3" w16cid:durableId="37248722">
    <w:abstractNumId w:val="5"/>
  </w:num>
  <w:num w:numId="4" w16cid:durableId="1544251430">
    <w:abstractNumId w:val="1"/>
  </w:num>
  <w:num w:numId="5" w16cid:durableId="1591967151">
    <w:abstractNumId w:val="12"/>
  </w:num>
  <w:num w:numId="6" w16cid:durableId="929043602">
    <w:abstractNumId w:val="6"/>
  </w:num>
  <w:num w:numId="7" w16cid:durableId="1353216868">
    <w:abstractNumId w:val="14"/>
  </w:num>
  <w:num w:numId="8" w16cid:durableId="439686840">
    <w:abstractNumId w:val="8"/>
  </w:num>
  <w:num w:numId="9" w16cid:durableId="1082990917">
    <w:abstractNumId w:val="10"/>
  </w:num>
  <w:num w:numId="10" w16cid:durableId="1807505082">
    <w:abstractNumId w:val="3"/>
  </w:num>
  <w:num w:numId="11" w16cid:durableId="448624962">
    <w:abstractNumId w:val="2"/>
  </w:num>
  <w:num w:numId="12" w16cid:durableId="1133595108">
    <w:abstractNumId w:val="0"/>
  </w:num>
  <w:num w:numId="13" w16cid:durableId="1259829778">
    <w:abstractNumId w:val="16"/>
  </w:num>
  <w:num w:numId="14" w16cid:durableId="626936306">
    <w:abstractNumId w:val="4"/>
  </w:num>
  <w:num w:numId="15" w16cid:durableId="1852792318">
    <w:abstractNumId w:val="9"/>
  </w:num>
  <w:num w:numId="16" w16cid:durableId="1606310356">
    <w:abstractNumId w:val="7"/>
  </w:num>
  <w:num w:numId="17" w16cid:durableId="15235195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es-ES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2C"/>
    <w:rsid w:val="00001F60"/>
    <w:rsid w:val="00005CF2"/>
    <w:rsid w:val="000166E7"/>
    <w:rsid w:val="0002620E"/>
    <w:rsid w:val="00037B7D"/>
    <w:rsid w:val="00045F47"/>
    <w:rsid w:val="0004688D"/>
    <w:rsid w:val="00046BF5"/>
    <w:rsid w:val="0005672D"/>
    <w:rsid w:val="00072E86"/>
    <w:rsid w:val="000817BD"/>
    <w:rsid w:val="00091C6B"/>
    <w:rsid w:val="00094650"/>
    <w:rsid w:val="0009553A"/>
    <w:rsid w:val="000B199B"/>
    <w:rsid w:val="000B4FDC"/>
    <w:rsid w:val="000C1FDB"/>
    <w:rsid w:val="000C41F9"/>
    <w:rsid w:val="000C56AC"/>
    <w:rsid w:val="000D78B1"/>
    <w:rsid w:val="000E47EE"/>
    <w:rsid w:val="000F257D"/>
    <w:rsid w:val="00101D24"/>
    <w:rsid w:val="00110F06"/>
    <w:rsid w:val="00120ACE"/>
    <w:rsid w:val="001310EB"/>
    <w:rsid w:val="00131EE8"/>
    <w:rsid w:val="00135927"/>
    <w:rsid w:val="0014656A"/>
    <w:rsid w:val="001546F3"/>
    <w:rsid w:val="001569A8"/>
    <w:rsid w:val="00165FD2"/>
    <w:rsid w:val="001713E8"/>
    <w:rsid w:val="001719FC"/>
    <w:rsid w:val="00172A79"/>
    <w:rsid w:val="0018279C"/>
    <w:rsid w:val="001841E0"/>
    <w:rsid w:val="00185448"/>
    <w:rsid w:val="0019307C"/>
    <w:rsid w:val="0019371B"/>
    <w:rsid w:val="001A2D64"/>
    <w:rsid w:val="001A3790"/>
    <w:rsid w:val="001A75DA"/>
    <w:rsid w:val="001B14DF"/>
    <w:rsid w:val="001B22CA"/>
    <w:rsid w:val="001B6150"/>
    <w:rsid w:val="001C35D3"/>
    <w:rsid w:val="001C6420"/>
    <w:rsid w:val="001E4449"/>
    <w:rsid w:val="001E5276"/>
    <w:rsid w:val="001E57B1"/>
    <w:rsid w:val="001F054E"/>
    <w:rsid w:val="001F1071"/>
    <w:rsid w:val="002114DF"/>
    <w:rsid w:val="002120AA"/>
    <w:rsid w:val="00213E34"/>
    <w:rsid w:val="002204C3"/>
    <w:rsid w:val="00230C86"/>
    <w:rsid w:val="00236D4C"/>
    <w:rsid w:val="00237722"/>
    <w:rsid w:val="00246864"/>
    <w:rsid w:val="00251275"/>
    <w:rsid w:val="0025217A"/>
    <w:rsid w:val="0025371C"/>
    <w:rsid w:val="002575B2"/>
    <w:rsid w:val="00261969"/>
    <w:rsid w:val="0026282B"/>
    <w:rsid w:val="00265163"/>
    <w:rsid w:val="00265CA3"/>
    <w:rsid w:val="0027084E"/>
    <w:rsid w:val="00272AE2"/>
    <w:rsid w:val="00275A3A"/>
    <w:rsid w:val="00280561"/>
    <w:rsid w:val="00284090"/>
    <w:rsid w:val="002849AF"/>
    <w:rsid w:val="00286D0C"/>
    <w:rsid w:val="00290AB9"/>
    <w:rsid w:val="00295CE4"/>
    <w:rsid w:val="00297C86"/>
    <w:rsid w:val="002C031F"/>
    <w:rsid w:val="002C2948"/>
    <w:rsid w:val="002C3B95"/>
    <w:rsid w:val="002C3C5D"/>
    <w:rsid w:val="002C5B7D"/>
    <w:rsid w:val="002C66B9"/>
    <w:rsid w:val="002D04DF"/>
    <w:rsid w:val="002D14CB"/>
    <w:rsid w:val="002D235B"/>
    <w:rsid w:val="002D5FB4"/>
    <w:rsid w:val="002E1A4F"/>
    <w:rsid w:val="002E2C64"/>
    <w:rsid w:val="002E461D"/>
    <w:rsid w:val="002F5699"/>
    <w:rsid w:val="002F621F"/>
    <w:rsid w:val="002F6C5D"/>
    <w:rsid w:val="0030528C"/>
    <w:rsid w:val="0030556E"/>
    <w:rsid w:val="0030764F"/>
    <w:rsid w:val="00312F06"/>
    <w:rsid w:val="003146E1"/>
    <w:rsid w:val="00323410"/>
    <w:rsid w:val="00324DBD"/>
    <w:rsid w:val="00340047"/>
    <w:rsid w:val="003419CB"/>
    <w:rsid w:val="003438EA"/>
    <w:rsid w:val="00345BF2"/>
    <w:rsid w:val="00346634"/>
    <w:rsid w:val="00346896"/>
    <w:rsid w:val="00346D4D"/>
    <w:rsid w:val="00350092"/>
    <w:rsid w:val="003537B4"/>
    <w:rsid w:val="00361DE6"/>
    <w:rsid w:val="003621CB"/>
    <w:rsid w:val="00362C8F"/>
    <w:rsid w:val="003639F4"/>
    <w:rsid w:val="00370823"/>
    <w:rsid w:val="003841EC"/>
    <w:rsid w:val="00384D3C"/>
    <w:rsid w:val="0039080A"/>
    <w:rsid w:val="00390E97"/>
    <w:rsid w:val="00391861"/>
    <w:rsid w:val="00394746"/>
    <w:rsid w:val="00396F89"/>
    <w:rsid w:val="003A29E5"/>
    <w:rsid w:val="003A2C38"/>
    <w:rsid w:val="003B4F55"/>
    <w:rsid w:val="003B50DD"/>
    <w:rsid w:val="003C03A0"/>
    <w:rsid w:val="003C4E85"/>
    <w:rsid w:val="003C6487"/>
    <w:rsid w:val="003D4736"/>
    <w:rsid w:val="003D6359"/>
    <w:rsid w:val="003E29D4"/>
    <w:rsid w:val="00402D5D"/>
    <w:rsid w:val="00407778"/>
    <w:rsid w:val="00416840"/>
    <w:rsid w:val="00421ADE"/>
    <w:rsid w:val="0043332D"/>
    <w:rsid w:val="00433D7C"/>
    <w:rsid w:val="00437D7A"/>
    <w:rsid w:val="0044242C"/>
    <w:rsid w:val="004432B5"/>
    <w:rsid w:val="00443A32"/>
    <w:rsid w:val="00445DBF"/>
    <w:rsid w:val="00447964"/>
    <w:rsid w:val="00450A33"/>
    <w:rsid w:val="00453A7A"/>
    <w:rsid w:val="004553FE"/>
    <w:rsid w:val="00455588"/>
    <w:rsid w:val="00464FFF"/>
    <w:rsid w:val="004654EC"/>
    <w:rsid w:val="00473EFF"/>
    <w:rsid w:val="00476E3A"/>
    <w:rsid w:val="00482BEF"/>
    <w:rsid w:val="0048541D"/>
    <w:rsid w:val="004870E4"/>
    <w:rsid w:val="004945E9"/>
    <w:rsid w:val="00495EC2"/>
    <w:rsid w:val="004960DF"/>
    <w:rsid w:val="004C1804"/>
    <w:rsid w:val="004C19AA"/>
    <w:rsid w:val="004C67C4"/>
    <w:rsid w:val="004D0E2C"/>
    <w:rsid w:val="004E2F74"/>
    <w:rsid w:val="004E60AA"/>
    <w:rsid w:val="004F119E"/>
    <w:rsid w:val="004F247D"/>
    <w:rsid w:val="005011CF"/>
    <w:rsid w:val="00501307"/>
    <w:rsid w:val="00501563"/>
    <w:rsid w:val="0050516B"/>
    <w:rsid w:val="00507598"/>
    <w:rsid w:val="005273E5"/>
    <w:rsid w:val="00540AF0"/>
    <w:rsid w:val="00541D74"/>
    <w:rsid w:val="00545152"/>
    <w:rsid w:val="0054694C"/>
    <w:rsid w:val="005500B6"/>
    <w:rsid w:val="00561BF5"/>
    <w:rsid w:val="00561C87"/>
    <w:rsid w:val="00570473"/>
    <w:rsid w:val="00575A43"/>
    <w:rsid w:val="005805BD"/>
    <w:rsid w:val="00581478"/>
    <w:rsid w:val="00582C94"/>
    <w:rsid w:val="0058503D"/>
    <w:rsid w:val="00587EEF"/>
    <w:rsid w:val="00590E22"/>
    <w:rsid w:val="00590E8F"/>
    <w:rsid w:val="00591C02"/>
    <w:rsid w:val="005A0F18"/>
    <w:rsid w:val="005A49A0"/>
    <w:rsid w:val="005A72FB"/>
    <w:rsid w:val="005B41A3"/>
    <w:rsid w:val="005B68BB"/>
    <w:rsid w:val="005C358A"/>
    <w:rsid w:val="005C5EB8"/>
    <w:rsid w:val="005D3DE0"/>
    <w:rsid w:val="005D6343"/>
    <w:rsid w:val="005E2208"/>
    <w:rsid w:val="005E2856"/>
    <w:rsid w:val="005E368C"/>
    <w:rsid w:val="005E4352"/>
    <w:rsid w:val="005E7311"/>
    <w:rsid w:val="005F3F04"/>
    <w:rsid w:val="00614EB2"/>
    <w:rsid w:val="00620A98"/>
    <w:rsid w:val="00624F91"/>
    <w:rsid w:val="00645F8B"/>
    <w:rsid w:val="006626C9"/>
    <w:rsid w:val="00663283"/>
    <w:rsid w:val="0068125F"/>
    <w:rsid w:val="00681C92"/>
    <w:rsid w:val="00683CB6"/>
    <w:rsid w:val="00686B5A"/>
    <w:rsid w:val="00691312"/>
    <w:rsid w:val="00694E05"/>
    <w:rsid w:val="006A3EC6"/>
    <w:rsid w:val="006A6684"/>
    <w:rsid w:val="006B04FC"/>
    <w:rsid w:val="006B2CC8"/>
    <w:rsid w:val="006B6ECE"/>
    <w:rsid w:val="006C163B"/>
    <w:rsid w:val="006C5743"/>
    <w:rsid w:val="006E16B6"/>
    <w:rsid w:val="006E2BDC"/>
    <w:rsid w:val="006F74AC"/>
    <w:rsid w:val="0070319C"/>
    <w:rsid w:val="00714810"/>
    <w:rsid w:val="00723673"/>
    <w:rsid w:val="007379F1"/>
    <w:rsid w:val="00750639"/>
    <w:rsid w:val="00750A26"/>
    <w:rsid w:val="00752389"/>
    <w:rsid w:val="0076192F"/>
    <w:rsid w:val="00770874"/>
    <w:rsid w:val="00773768"/>
    <w:rsid w:val="007749A6"/>
    <w:rsid w:val="00774CDA"/>
    <w:rsid w:val="00775AC5"/>
    <w:rsid w:val="007767A4"/>
    <w:rsid w:val="00782944"/>
    <w:rsid w:val="007861E7"/>
    <w:rsid w:val="00791041"/>
    <w:rsid w:val="007A3FAD"/>
    <w:rsid w:val="007A4994"/>
    <w:rsid w:val="007C69C0"/>
    <w:rsid w:val="007D0C4D"/>
    <w:rsid w:val="007D216B"/>
    <w:rsid w:val="007D28DC"/>
    <w:rsid w:val="007D5932"/>
    <w:rsid w:val="007E1329"/>
    <w:rsid w:val="007F15CE"/>
    <w:rsid w:val="007F2C68"/>
    <w:rsid w:val="007F62C2"/>
    <w:rsid w:val="0080096C"/>
    <w:rsid w:val="008147EB"/>
    <w:rsid w:val="00814C7E"/>
    <w:rsid w:val="00821F58"/>
    <w:rsid w:val="0082670C"/>
    <w:rsid w:val="0083538A"/>
    <w:rsid w:val="0083615C"/>
    <w:rsid w:val="008375D8"/>
    <w:rsid w:val="0084344C"/>
    <w:rsid w:val="00845741"/>
    <w:rsid w:val="00847AC5"/>
    <w:rsid w:val="008559CF"/>
    <w:rsid w:val="00863897"/>
    <w:rsid w:val="00865075"/>
    <w:rsid w:val="008779C6"/>
    <w:rsid w:val="008822E4"/>
    <w:rsid w:val="00885029"/>
    <w:rsid w:val="00891973"/>
    <w:rsid w:val="008A2AA9"/>
    <w:rsid w:val="008A377B"/>
    <w:rsid w:val="008A3D98"/>
    <w:rsid w:val="008A6389"/>
    <w:rsid w:val="008A729A"/>
    <w:rsid w:val="008C03B1"/>
    <w:rsid w:val="008C12A8"/>
    <w:rsid w:val="008C1365"/>
    <w:rsid w:val="008C1D08"/>
    <w:rsid w:val="008C2C9B"/>
    <w:rsid w:val="008D1181"/>
    <w:rsid w:val="008D1717"/>
    <w:rsid w:val="008D4F37"/>
    <w:rsid w:val="008D718F"/>
    <w:rsid w:val="008E17B4"/>
    <w:rsid w:val="008E2E11"/>
    <w:rsid w:val="008E3016"/>
    <w:rsid w:val="008E3591"/>
    <w:rsid w:val="008E63DF"/>
    <w:rsid w:val="008F11F4"/>
    <w:rsid w:val="008F159C"/>
    <w:rsid w:val="008F4E19"/>
    <w:rsid w:val="00905841"/>
    <w:rsid w:val="00907767"/>
    <w:rsid w:val="00911F79"/>
    <w:rsid w:val="00912E4C"/>
    <w:rsid w:val="009130D4"/>
    <w:rsid w:val="0092158F"/>
    <w:rsid w:val="00921CB4"/>
    <w:rsid w:val="009343EB"/>
    <w:rsid w:val="0093544C"/>
    <w:rsid w:val="009514E8"/>
    <w:rsid w:val="00955EFC"/>
    <w:rsid w:val="009726DD"/>
    <w:rsid w:val="0097565F"/>
    <w:rsid w:val="009776CD"/>
    <w:rsid w:val="00986244"/>
    <w:rsid w:val="009A11A6"/>
    <w:rsid w:val="009A4694"/>
    <w:rsid w:val="009B0A09"/>
    <w:rsid w:val="009B4D4D"/>
    <w:rsid w:val="009C4A50"/>
    <w:rsid w:val="009C4E1C"/>
    <w:rsid w:val="009C6A59"/>
    <w:rsid w:val="009D1743"/>
    <w:rsid w:val="009D2D8D"/>
    <w:rsid w:val="009D7AFA"/>
    <w:rsid w:val="009E4AA4"/>
    <w:rsid w:val="009E4C18"/>
    <w:rsid w:val="009E5911"/>
    <w:rsid w:val="009F3573"/>
    <w:rsid w:val="009F652E"/>
    <w:rsid w:val="009F7ED6"/>
    <w:rsid w:val="00A008B6"/>
    <w:rsid w:val="00A05E28"/>
    <w:rsid w:val="00A12F13"/>
    <w:rsid w:val="00A27D91"/>
    <w:rsid w:val="00A30FA8"/>
    <w:rsid w:val="00A32318"/>
    <w:rsid w:val="00A414F6"/>
    <w:rsid w:val="00A4678C"/>
    <w:rsid w:val="00A508F4"/>
    <w:rsid w:val="00A54413"/>
    <w:rsid w:val="00A62C68"/>
    <w:rsid w:val="00A62F4C"/>
    <w:rsid w:val="00A659FA"/>
    <w:rsid w:val="00A727E6"/>
    <w:rsid w:val="00A72D83"/>
    <w:rsid w:val="00A7655B"/>
    <w:rsid w:val="00A77EE8"/>
    <w:rsid w:val="00A82053"/>
    <w:rsid w:val="00A84F29"/>
    <w:rsid w:val="00A853C3"/>
    <w:rsid w:val="00A86A56"/>
    <w:rsid w:val="00A95F82"/>
    <w:rsid w:val="00AA09F7"/>
    <w:rsid w:val="00AA1259"/>
    <w:rsid w:val="00AA2193"/>
    <w:rsid w:val="00AA650E"/>
    <w:rsid w:val="00AA750D"/>
    <w:rsid w:val="00AB2EBF"/>
    <w:rsid w:val="00AD08DF"/>
    <w:rsid w:val="00AD1743"/>
    <w:rsid w:val="00AD3004"/>
    <w:rsid w:val="00AD3E84"/>
    <w:rsid w:val="00AE0345"/>
    <w:rsid w:val="00AF2A52"/>
    <w:rsid w:val="00AF5052"/>
    <w:rsid w:val="00B052B0"/>
    <w:rsid w:val="00B07F9B"/>
    <w:rsid w:val="00B1144A"/>
    <w:rsid w:val="00B127EB"/>
    <w:rsid w:val="00B3641B"/>
    <w:rsid w:val="00B40B76"/>
    <w:rsid w:val="00B44FDE"/>
    <w:rsid w:val="00B4527A"/>
    <w:rsid w:val="00B45479"/>
    <w:rsid w:val="00B46CE5"/>
    <w:rsid w:val="00B5280F"/>
    <w:rsid w:val="00B54618"/>
    <w:rsid w:val="00B6069A"/>
    <w:rsid w:val="00B63485"/>
    <w:rsid w:val="00B671C8"/>
    <w:rsid w:val="00B67A0A"/>
    <w:rsid w:val="00B73555"/>
    <w:rsid w:val="00B752B0"/>
    <w:rsid w:val="00B76C93"/>
    <w:rsid w:val="00B76CB7"/>
    <w:rsid w:val="00B8719B"/>
    <w:rsid w:val="00B92298"/>
    <w:rsid w:val="00BA1272"/>
    <w:rsid w:val="00BA2CBC"/>
    <w:rsid w:val="00BB336E"/>
    <w:rsid w:val="00BB4135"/>
    <w:rsid w:val="00BB7AC8"/>
    <w:rsid w:val="00BC3F80"/>
    <w:rsid w:val="00BC489B"/>
    <w:rsid w:val="00BD3C86"/>
    <w:rsid w:val="00BE1FCD"/>
    <w:rsid w:val="00BE6D8F"/>
    <w:rsid w:val="00BE754E"/>
    <w:rsid w:val="00BF0124"/>
    <w:rsid w:val="00BF0499"/>
    <w:rsid w:val="00BF45C6"/>
    <w:rsid w:val="00BF4BB8"/>
    <w:rsid w:val="00BF5619"/>
    <w:rsid w:val="00C02E41"/>
    <w:rsid w:val="00C03DF3"/>
    <w:rsid w:val="00C15E11"/>
    <w:rsid w:val="00C21726"/>
    <w:rsid w:val="00C26326"/>
    <w:rsid w:val="00C2664F"/>
    <w:rsid w:val="00C26A2F"/>
    <w:rsid w:val="00C27718"/>
    <w:rsid w:val="00C278A1"/>
    <w:rsid w:val="00C304BE"/>
    <w:rsid w:val="00C30D6E"/>
    <w:rsid w:val="00C32E72"/>
    <w:rsid w:val="00C33553"/>
    <w:rsid w:val="00C35A65"/>
    <w:rsid w:val="00C40442"/>
    <w:rsid w:val="00C4088F"/>
    <w:rsid w:val="00C52363"/>
    <w:rsid w:val="00C57AAF"/>
    <w:rsid w:val="00C6269C"/>
    <w:rsid w:val="00C664AE"/>
    <w:rsid w:val="00C670CC"/>
    <w:rsid w:val="00C7101E"/>
    <w:rsid w:val="00C71F2B"/>
    <w:rsid w:val="00C74A2D"/>
    <w:rsid w:val="00C7574D"/>
    <w:rsid w:val="00C7707C"/>
    <w:rsid w:val="00C830BF"/>
    <w:rsid w:val="00C83468"/>
    <w:rsid w:val="00C90724"/>
    <w:rsid w:val="00C94253"/>
    <w:rsid w:val="00CA0FAA"/>
    <w:rsid w:val="00CA25B7"/>
    <w:rsid w:val="00CA29AB"/>
    <w:rsid w:val="00CA2C25"/>
    <w:rsid w:val="00CA5792"/>
    <w:rsid w:val="00CB007F"/>
    <w:rsid w:val="00CC0998"/>
    <w:rsid w:val="00CE605F"/>
    <w:rsid w:val="00CF46FD"/>
    <w:rsid w:val="00D03848"/>
    <w:rsid w:val="00D0479B"/>
    <w:rsid w:val="00D112A4"/>
    <w:rsid w:val="00D15040"/>
    <w:rsid w:val="00D24EDF"/>
    <w:rsid w:val="00D24F71"/>
    <w:rsid w:val="00D27CD3"/>
    <w:rsid w:val="00D35BD9"/>
    <w:rsid w:val="00D37204"/>
    <w:rsid w:val="00D37D04"/>
    <w:rsid w:val="00D401D2"/>
    <w:rsid w:val="00D403BB"/>
    <w:rsid w:val="00D5048C"/>
    <w:rsid w:val="00D57025"/>
    <w:rsid w:val="00D64A58"/>
    <w:rsid w:val="00D74A4E"/>
    <w:rsid w:val="00D7501C"/>
    <w:rsid w:val="00D76615"/>
    <w:rsid w:val="00D806A3"/>
    <w:rsid w:val="00D814EB"/>
    <w:rsid w:val="00D8355A"/>
    <w:rsid w:val="00D8533A"/>
    <w:rsid w:val="00DA0E9B"/>
    <w:rsid w:val="00DA189C"/>
    <w:rsid w:val="00DA5E23"/>
    <w:rsid w:val="00DB3CDD"/>
    <w:rsid w:val="00DB44B1"/>
    <w:rsid w:val="00DB6136"/>
    <w:rsid w:val="00DC3C06"/>
    <w:rsid w:val="00DD1127"/>
    <w:rsid w:val="00DD544D"/>
    <w:rsid w:val="00DD5E27"/>
    <w:rsid w:val="00DE53FB"/>
    <w:rsid w:val="00DE778F"/>
    <w:rsid w:val="00DE787D"/>
    <w:rsid w:val="00DF1DD2"/>
    <w:rsid w:val="00DF3286"/>
    <w:rsid w:val="00E02C20"/>
    <w:rsid w:val="00E0681D"/>
    <w:rsid w:val="00E06B72"/>
    <w:rsid w:val="00E145C8"/>
    <w:rsid w:val="00E24223"/>
    <w:rsid w:val="00E24797"/>
    <w:rsid w:val="00E27461"/>
    <w:rsid w:val="00E304D9"/>
    <w:rsid w:val="00E45A14"/>
    <w:rsid w:val="00E56BB8"/>
    <w:rsid w:val="00E67144"/>
    <w:rsid w:val="00E729F0"/>
    <w:rsid w:val="00E74851"/>
    <w:rsid w:val="00E87652"/>
    <w:rsid w:val="00E9337F"/>
    <w:rsid w:val="00E94EBD"/>
    <w:rsid w:val="00E96141"/>
    <w:rsid w:val="00E971D9"/>
    <w:rsid w:val="00EA5B1F"/>
    <w:rsid w:val="00EC6D56"/>
    <w:rsid w:val="00ED109B"/>
    <w:rsid w:val="00ED4CE2"/>
    <w:rsid w:val="00ED6ABB"/>
    <w:rsid w:val="00EE02D0"/>
    <w:rsid w:val="00EE6723"/>
    <w:rsid w:val="00EF7AA3"/>
    <w:rsid w:val="00F01CC7"/>
    <w:rsid w:val="00F03A5F"/>
    <w:rsid w:val="00F04E2D"/>
    <w:rsid w:val="00F05D3E"/>
    <w:rsid w:val="00F119E0"/>
    <w:rsid w:val="00F2311B"/>
    <w:rsid w:val="00F24415"/>
    <w:rsid w:val="00F25E90"/>
    <w:rsid w:val="00F36CE3"/>
    <w:rsid w:val="00F36E81"/>
    <w:rsid w:val="00F37533"/>
    <w:rsid w:val="00F40D17"/>
    <w:rsid w:val="00F439BD"/>
    <w:rsid w:val="00F4578F"/>
    <w:rsid w:val="00F51EC7"/>
    <w:rsid w:val="00F5279E"/>
    <w:rsid w:val="00F546D7"/>
    <w:rsid w:val="00F617D9"/>
    <w:rsid w:val="00F647E3"/>
    <w:rsid w:val="00F7014D"/>
    <w:rsid w:val="00F70DC9"/>
    <w:rsid w:val="00F71AF0"/>
    <w:rsid w:val="00F72F06"/>
    <w:rsid w:val="00F731D7"/>
    <w:rsid w:val="00F739CB"/>
    <w:rsid w:val="00F76511"/>
    <w:rsid w:val="00F77BD2"/>
    <w:rsid w:val="00FA0A20"/>
    <w:rsid w:val="00FA24B0"/>
    <w:rsid w:val="00FB0B52"/>
    <w:rsid w:val="00FC0411"/>
    <w:rsid w:val="00FC2D31"/>
    <w:rsid w:val="00FC589F"/>
    <w:rsid w:val="00FC699E"/>
    <w:rsid w:val="00FC6ED2"/>
    <w:rsid w:val="00FD125C"/>
    <w:rsid w:val="00FD39BD"/>
    <w:rsid w:val="00FD6062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AEE29"/>
  <w15:docId w15:val="{F82373C0-DF16-4637-AE57-2D0863BA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6B04FC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50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E1329"/>
    <w:rPr>
      <w:color w:val="0563C1" w:themeColor="hyperlink"/>
      <w:u w:val="single"/>
    </w:rPr>
  </w:style>
  <w:style w:type="paragraph" w:customStyle="1" w:styleId="Default">
    <w:name w:val="Default"/>
    <w:rsid w:val="00580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B4F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4F55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61B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0A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528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Møte</vt:lpstr>
      <vt:lpstr>Møte</vt:lpstr>
    </vt:vector>
  </TitlesOfParts>
  <Company>Orakeltjenesten, NTNU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</dc:title>
  <dc:subject/>
  <dc:creator>O. Rakel</dc:creator>
  <cp:keywords/>
  <dc:description/>
  <cp:lastModifiedBy>Trude Ringseth</cp:lastModifiedBy>
  <cp:revision>8</cp:revision>
  <cp:lastPrinted>2019-01-21T13:06:00Z</cp:lastPrinted>
  <dcterms:created xsi:type="dcterms:W3CDTF">2023-10-09T12:55:00Z</dcterms:created>
  <dcterms:modified xsi:type="dcterms:W3CDTF">2023-10-10T09:39:00Z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