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57" w:rsidRPr="00A55A8D" w:rsidRDefault="00A55A8D" w:rsidP="00DC1BB9">
      <w:pPr>
        <w:pStyle w:val="Overskrift1"/>
        <w:rPr>
          <w:rFonts w:asciiTheme="minorHAnsi" w:hAnsiTheme="minorHAnsi"/>
          <w:color w:val="auto"/>
          <w:sz w:val="32"/>
          <w:szCs w:val="32"/>
          <w:lang w:val="en-GB"/>
        </w:rPr>
      </w:pPr>
      <w:bookmarkStart w:id="0" w:name="_GoBack"/>
      <w:bookmarkEnd w:id="0"/>
      <w:r w:rsidRPr="00A55A8D">
        <w:rPr>
          <w:rFonts w:asciiTheme="minorHAnsi" w:hAnsiTheme="minorHAnsi"/>
          <w:color w:val="auto"/>
          <w:sz w:val="32"/>
          <w:szCs w:val="32"/>
          <w:lang w:val="en-GB"/>
        </w:rPr>
        <w:t>Application to begin Master’s t</w:t>
      </w:r>
      <w:r>
        <w:rPr>
          <w:rFonts w:asciiTheme="minorHAnsi" w:hAnsiTheme="minorHAnsi"/>
          <w:color w:val="auto"/>
          <w:sz w:val="32"/>
          <w:szCs w:val="32"/>
          <w:lang w:val="en-GB"/>
        </w:rPr>
        <w:t>hesis with remaining course(s)</w:t>
      </w:r>
    </w:p>
    <w:p w:rsidR="00742838" w:rsidRPr="00A55A8D" w:rsidRDefault="00A55A8D" w:rsidP="00742838">
      <w:pPr>
        <w:rPr>
          <w:lang w:val="en-GB"/>
        </w:rPr>
      </w:pPr>
      <w:r w:rsidRPr="00A55A8D">
        <w:rPr>
          <w:lang w:val="en-GB"/>
        </w:rPr>
        <w:t>Master’s students may apply to start the Master’s thesis with up</w:t>
      </w:r>
      <w:r>
        <w:rPr>
          <w:lang w:val="en-GB"/>
        </w:rPr>
        <w:t xml:space="preserve"> to two remaining courses. </w:t>
      </w:r>
      <w:r w:rsidR="00B3021A" w:rsidRPr="00A55A8D">
        <w:rPr>
          <w:lang w:val="en-GB"/>
        </w:rPr>
        <w:t xml:space="preserve"> </w:t>
      </w:r>
      <w:r w:rsidR="006831C2" w:rsidRPr="00A55A8D">
        <w:rPr>
          <w:lang w:val="en-GB"/>
        </w:rPr>
        <w:br/>
      </w:r>
      <w:r>
        <w:rPr>
          <w:lang w:val="en-GB"/>
        </w:rPr>
        <w:t xml:space="preserve">Please note the following: </w:t>
      </w:r>
    </w:p>
    <w:p w:rsidR="00742838" w:rsidRPr="00A55A8D" w:rsidRDefault="00A55A8D" w:rsidP="00742838">
      <w:pPr>
        <w:pStyle w:val="Listeavsnitt"/>
        <w:numPr>
          <w:ilvl w:val="0"/>
          <w:numId w:val="1"/>
        </w:numPr>
        <w:rPr>
          <w:lang w:val="en-GB"/>
        </w:rPr>
      </w:pPr>
      <w:r w:rsidRPr="00A55A8D">
        <w:rPr>
          <w:lang w:val="en-GB"/>
        </w:rPr>
        <w:t>The specialization project must</w:t>
      </w:r>
      <w:r>
        <w:rPr>
          <w:lang w:val="en-GB"/>
        </w:rPr>
        <w:t xml:space="preserve"> always</w:t>
      </w:r>
      <w:r w:rsidRPr="00A55A8D">
        <w:rPr>
          <w:lang w:val="en-GB"/>
        </w:rPr>
        <w:t xml:space="preserve"> b</w:t>
      </w:r>
      <w:r>
        <w:rPr>
          <w:lang w:val="en-GB"/>
        </w:rPr>
        <w:t>e submitted before you can start the thesis</w:t>
      </w:r>
    </w:p>
    <w:p w:rsidR="00742838" w:rsidRDefault="00A55A8D" w:rsidP="00A55A8D">
      <w:pPr>
        <w:pStyle w:val="Listeavsnitt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Faculty may</w:t>
      </w:r>
      <w:r w:rsidRPr="00A55A8D">
        <w:rPr>
          <w:lang w:val="en-GB"/>
        </w:rPr>
        <w:t xml:space="preserve"> allow </w:t>
      </w:r>
      <w:r>
        <w:rPr>
          <w:lang w:val="en-GB"/>
        </w:rPr>
        <w:t>up to a maximum of two remaining courses</w:t>
      </w:r>
    </w:p>
    <w:p w:rsidR="00A55A8D" w:rsidRPr="00A55A8D" w:rsidRDefault="00A55A8D" w:rsidP="00A55A8D">
      <w:pPr>
        <w:pStyle w:val="Listeavsnitt"/>
        <w:numPr>
          <w:ilvl w:val="0"/>
          <w:numId w:val="1"/>
        </w:numPr>
        <w:rPr>
          <w:lang w:val="en-GB"/>
        </w:rPr>
      </w:pPr>
      <w:r>
        <w:rPr>
          <w:lang w:val="en-GB"/>
        </w:rPr>
        <w:t>Remaining courses cannot be courses of essential importance with regards to the student’s thesis subject</w:t>
      </w:r>
    </w:p>
    <w:p w:rsidR="00742838" w:rsidRPr="00A55A8D" w:rsidRDefault="00A55A8D" w:rsidP="00EE429E">
      <w:pPr>
        <w:pStyle w:val="Listeavsnitt"/>
        <w:numPr>
          <w:ilvl w:val="0"/>
          <w:numId w:val="1"/>
        </w:numPr>
        <w:rPr>
          <w:lang w:val="en-GB"/>
        </w:rPr>
      </w:pPr>
      <w:r w:rsidRPr="00A55A8D">
        <w:rPr>
          <w:lang w:val="en-GB"/>
        </w:rPr>
        <w:t xml:space="preserve">We do not grant </w:t>
      </w:r>
      <w:r>
        <w:rPr>
          <w:lang w:val="en-GB"/>
        </w:rPr>
        <w:t>extensions of the thesis deadline based on remaining courses</w:t>
      </w:r>
    </w:p>
    <w:tbl>
      <w:tblPr>
        <w:tblStyle w:val="Tabellrutenett"/>
        <w:tblW w:w="0" w:type="auto"/>
        <w:tblInd w:w="45" w:type="dxa"/>
        <w:tblLook w:val="04A0" w:firstRow="1" w:lastRow="0" w:firstColumn="1" w:lastColumn="0" w:noHBand="0" w:noVBand="1"/>
      </w:tblPr>
      <w:tblGrid>
        <w:gridCol w:w="6295"/>
        <w:gridCol w:w="2722"/>
      </w:tblGrid>
      <w:tr w:rsidR="00EE429E" w:rsidTr="00311B78">
        <w:tc>
          <w:tcPr>
            <w:tcW w:w="9212" w:type="dxa"/>
            <w:gridSpan w:val="2"/>
          </w:tcPr>
          <w:p w:rsidR="00EE429E" w:rsidRPr="00EE429E" w:rsidRDefault="00A55A8D" w:rsidP="00A71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</w:rPr>
              <w:t>about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student:</w:t>
            </w:r>
          </w:p>
        </w:tc>
      </w:tr>
      <w:tr w:rsidR="00EE1437" w:rsidRPr="00EE429E" w:rsidTr="00EE1437">
        <w:tc>
          <w:tcPr>
            <w:tcW w:w="6442" w:type="dxa"/>
          </w:tcPr>
          <w:p w:rsidR="00EE1437" w:rsidRDefault="00A55A8D" w:rsidP="00A71088">
            <w:proofErr w:type="spellStart"/>
            <w:r>
              <w:t>Name</w:t>
            </w:r>
            <w:proofErr w:type="spellEnd"/>
            <w:r w:rsidR="00EE1437" w:rsidRPr="00950492">
              <w:t>:</w:t>
            </w:r>
          </w:p>
          <w:p w:rsidR="00EE1437" w:rsidRPr="00950492" w:rsidRDefault="00EE1437" w:rsidP="00A71088"/>
        </w:tc>
        <w:tc>
          <w:tcPr>
            <w:tcW w:w="2770" w:type="dxa"/>
          </w:tcPr>
          <w:p w:rsidR="00EE1437" w:rsidRPr="00950492" w:rsidRDefault="00A55A8D" w:rsidP="00A71088">
            <w:pPr>
              <w:rPr>
                <w:lang w:val="nn-NO"/>
              </w:rPr>
            </w:pPr>
            <w:r>
              <w:rPr>
                <w:lang w:val="nn-NO"/>
              </w:rPr>
              <w:t xml:space="preserve">Student no: </w:t>
            </w:r>
          </w:p>
        </w:tc>
      </w:tr>
      <w:tr w:rsidR="00DC1BB9" w:rsidRPr="00EE429E" w:rsidTr="00DC1BB9">
        <w:trPr>
          <w:trHeight w:val="405"/>
        </w:trPr>
        <w:tc>
          <w:tcPr>
            <w:tcW w:w="9212" w:type="dxa"/>
            <w:gridSpan w:val="2"/>
          </w:tcPr>
          <w:p w:rsidR="00DC1BB9" w:rsidRPr="00950492" w:rsidRDefault="00DC1BB9" w:rsidP="006B0763">
            <w:pPr>
              <w:rPr>
                <w:lang w:val="nn-NO"/>
              </w:rPr>
            </w:pPr>
            <w:r w:rsidRPr="00950492">
              <w:rPr>
                <w:lang w:val="nn-NO"/>
              </w:rPr>
              <w:t>E-</w:t>
            </w:r>
            <w:r w:rsidR="00A55A8D">
              <w:rPr>
                <w:lang w:val="nn-NO"/>
              </w:rPr>
              <w:t xml:space="preserve">mail </w:t>
            </w:r>
            <w:proofErr w:type="spellStart"/>
            <w:r w:rsidR="00A55A8D">
              <w:rPr>
                <w:lang w:val="nn-NO"/>
              </w:rPr>
              <w:t>address</w:t>
            </w:r>
            <w:proofErr w:type="spellEnd"/>
            <w:r w:rsidRPr="00950492">
              <w:rPr>
                <w:lang w:val="nn-NO"/>
              </w:rPr>
              <w:t>:</w:t>
            </w:r>
          </w:p>
          <w:p w:rsidR="00DC1BB9" w:rsidRPr="00950492" w:rsidRDefault="00DC1BB9" w:rsidP="00A71088">
            <w:pPr>
              <w:rPr>
                <w:lang w:val="nn-NO"/>
              </w:rPr>
            </w:pPr>
          </w:p>
        </w:tc>
      </w:tr>
      <w:tr w:rsidR="00DC1BB9" w:rsidRPr="00EE429E" w:rsidTr="00C16966">
        <w:trPr>
          <w:trHeight w:val="556"/>
        </w:trPr>
        <w:tc>
          <w:tcPr>
            <w:tcW w:w="9212" w:type="dxa"/>
            <w:gridSpan w:val="2"/>
          </w:tcPr>
          <w:p w:rsidR="00DC1BB9" w:rsidRPr="00950492" w:rsidRDefault="00A55A8D" w:rsidP="006B0763">
            <w:pPr>
              <w:rPr>
                <w:lang w:val="nn-NO"/>
              </w:rPr>
            </w:pPr>
            <w:r>
              <w:rPr>
                <w:lang w:val="nn-NO"/>
              </w:rPr>
              <w:t xml:space="preserve">Study </w:t>
            </w:r>
            <w:proofErr w:type="spellStart"/>
            <w:r>
              <w:rPr>
                <w:lang w:val="nn-NO"/>
              </w:rPr>
              <w:t>programme</w:t>
            </w:r>
            <w:proofErr w:type="spellEnd"/>
            <w:r>
              <w:rPr>
                <w:lang w:val="nn-NO"/>
              </w:rPr>
              <w:t>:</w:t>
            </w:r>
          </w:p>
          <w:p w:rsidR="00DC1BB9" w:rsidRPr="00950492" w:rsidRDefault="00DC1BB9" w:rsidP="006B0763">
            <w:pPr>
              <w:rPr>
                <w:lang w:val="nn-NO"/>
              </w:rPr>
            </w:pPr>
          </w:p>
        </w:tc>
      </w:tr>
    </w:tbl>
    <w:p w:rsidR="00A71088" w:rsidRPr="00EE429E" w:rsidRDefault="00A71088" w:rsidP="00A71088">
      <w:pPr>
        <w:ind w:left="45"/>
        <w:rPr>
          <w:lang w:val="nn-NO"/>
        </w:rPr>
      </w:pPr>
    </w:p>
    <w:tbl>
      <w:tblPr>
        <w:tblStyle w:val="Tabellrutenett"/>
        <w:tblW w:w="9288" w:type="dxa"/>
        <w:tblInd w:w="45" w:type="dxa"/>
        <w:tblLook w:val="04A0" w:firstRow="1" w:lastRow="0" w:firstColumn="1" w:lastColumn="0" w:noHBand="0" w:noVBand="1"/>
      </w:tblPr>
      <w:tblGrid>
        <w:gridCol w:w="6442"/>
        <w:gridCol w:w="2846"/>
      </w:tblGrid>
      <w:tr w:rsidR="00A71088" w:rsidRPr="00A55A8D" w:rsidTr="00950492">
        <w:trPr>
          <w:trHeight w:val="454"/>
        </w:trPr>
        <w:tc>
          <w:tcPr>
            <w:tcW w:w="9288" w:type="dxa"/>
            <w:gridSpan w:val="2"/>
          </w:tcPr>
          <w:p w:rsidR="00A71088" w:rsidRPr="00A71088" w:rsidRDefault="00A55A8D" w:rsidP="00A71088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Information </w:t>
            </w:r>
            <w:proofErr w:type="spellStart"/>
            <w:r>
              <w:rPr>
                <w:b/>
                <w:sz w:val="28"/>
                <w:szCs w:val="28"/>
                <w:lang w:val="nn-NO"/>
              </w:rPr>
              <w:t>about</w:t>
            </w:r>
            <w:proofErr w:type="spellEnd"/>
            <w:r>
              <w:rPr>
                <w:b/>
                <w:sz w:val="28"/>
                <w:szCs w:val="28"/>
                <w:lang w:val="nn-N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nn-NO"/>
              </w:rPr>
              <w:t>remaining</w:t>
            </w:r>
            <w:proofErr w:type="spellEnd"/>
            <w:r>
              <w:rPr>
                <w:b/>
                <w:sz w:val="28"/>
                <w:szCs w:val="28"/>
                <w:lang w:val="nn-NO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nn-NO"/>
              </w:rPr>
              <w:t>course</w:t>
            </w:r>
            <w:proofErr w:type="spellEnd"/>
            <w:r>
              <w:rPr>
                <w:b/>
                <w:sz w:val="28"/>
                <w:szCs w:val="28"/>
                <w:lang w:val="nn-NO"/>
              </w:rPr>
              <w:t>(s)</w:t>
            </w:r>
          </w:p>
        </w:tc>
      </w:tr>
      <w:tr w:rsidR="00950492" w:rsidRPr="00A71088" w:rsidTr="00950492">
        <w:trPr>
          <w:trHeight w:val="454"/>
        </w:trPr>
        <w:tc>
          <w:tcPr>
            <w:tcW w:w="6442" w:type="dxa"/>
          </w:tcPr>
          <w:p w:rsidR="00950492" w:rsidRPr="00A71088" w:rsidRDefault="00A55A8D" w:rsidP="00A7108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Course </w:t>
            </w:r>
            <w:proofErr w:type="spellStart"/>
            <w:r>
              <w:rPr>
                <w:b/>
                <w:lang w:val="nn-NO"/>
              </w:rPr>
              <w:t>code</w:t>
            </w:r>
            <w:proofErr w:type="spellEnd"/>
            <w:r>
              <w:rPr>
                <w:b/>
                <w:lang w:val="nn-NO"/>
              </w:rPr>
              <w:t xml:space="preserve"> and title</w:t>
            </w:r>
          </w:p>
        </w:tc>
        <w:tc>
          <w:tcPr>
            <w:tcW w:w="2846" w:type="dxa"/>
          </w:tcPr>
          <w:p w:rsidR="00950492" w:rsidRPr="00A71088" w:rsidRDefault="00A55A8D" w:rsidP="00A71088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Semester </w:t>
            </w:r>
            <w:proofErr w:type="spellStart"/>
            <w:r>
              <w:rPr>
                <w:b/>
                <w:lang w:val="nn-NO"/>
              </w:rPr>
              <w:t>of</w:t>
            </w:r>
            <w:proofErr w:type="spellEnd"/>
            <w:r>
              <w:rPr>
                <w:b/>
                <w:lang w:val="nn-NO"/>
              </w:rPr>
              <w:t xml:space="preserve"> </w:t>
            </w:r>
            <w:proofErr w:type="spellStart"/>
            <w:r>
              <w:rPr>
                <w:b/>
                <w:lang w:val="nn-NO"/>
              </w:rPr>
              <w:t>completion</w:t>
            </w:r>
            <w:proofErr w:type="spellEnd"/>
          </w:p>
        </w:tc>
      </w:tr>
      <w:tr w:rsidR="00950492" w:rsidRPr="00A71088" w:rsidTr="00950492">
        <w:trPr>
          <w:trHeight w:val="573"/>
        </w:trPr>
        <w:tc>
          <w:tcPr>
            <w:tcW w:w="6442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</w:tr>
      <w:tr w:rsidR="00950492" w:rsidRPr="00A71088" w:rsidTr="00950492">
        <w:trPr>
          <w:trHeight w:val="554"/>
        </w:trPr>
        <w:tc>
          <w:tcPr>
            <w:tcW w:w="6442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  <w:tc>
          <w:tcPr>
            <w:tcW w:w="2846" w:type="dxa"/>
          </w:tcPr>
          <w:p w:rsidR="00950492" w:rsidRPr="00A71088" w:rsidRDefault="00950492" w:rsidP="00A71088">
            <w:pPr>
              <w:rPr>
                <w:lang w:val="nn-NO"/>
              </w:rPr>
            </w:pPr>
          </w:p>
        </w:tc>
      </w:tr>
    </w:tbl>
    <w:p w:rsidR="00A71088" w:rsidRDefault="00A71088" w:rsidP="00A71088">
      <w:pPr>
        <w:ind w:left="45"/>
        <w:rPr>
          <w:lang w:val="nn-NO"/>
        </w:rPr>
      </w:pPr>
    </w:p>
    <w:tbl>
      <w:tblPr>
        <w:tblStyle w:val="Tabellrutenett"/>
        <w:tblW w:w="0" w:type="auto"/>
        <w:tblInd w:w="45" w:type="dxa"/>
        <w:tblLook w:val="04A0" w:firstRow="1" w:lastRow="0" w:firstColumn="1" w:lastColumn="0" w:noHBand="0" w:noVBand="1"/>
      </w:tblPr>
      <w:tblGrid>
        <w:gridCol w:w="9017"/>
      </w:tblGrid>
      <w:tr w:rsidR="00EE429E" w:rsidRPr="00A55A8D" w:rsidTr="00FB6B8B">
        <w:tc>
          <w:tcPr>
            <w:tcW w:w="9212" w:type="dxa"/>
          </w:tcPr>
          <w:p w:rsidR="00EE429E" w:rsidRPr="00A55A8D" w:rsidRDefault="00A55A8D" w:rsidP="00950492">
            <w:pPr>
              <w:rPr>
                <w:b/>
                <w:sz w:val="28"/>
                <w:szCs w:val="28"/>
                <w:lang w:val="en-GB"/>
              </w:rPr>
            </w:pPr>
            <w:r w:rsidRPr="00A55A8D">
              <w:rPr>
                <w:b/>
                <w:sz w:val="28"/>
                <w:szCs w:val="28"/>
                <w:lang w:val="en-GB"/>
              </w:rPr>
              <w:t>Statement and signature from t</w:t>
            </w:r>
            <w:r>
              <w:rPr>
                <w:b/>
                <w:sz w:val="28"/>
                <w:szCs w:val="28"/>
                <w:lang w:val="en-GB"/>
              </w:rPr>
              <w:t>hesis supervisor</w:t>
            </w:r>
          </w:p>
        </w:tc>
      </w:tr>
      <w:tr w:rsidR="00C16966" w:rsidRPr="00D77F04" w:rsidTr="00AA39C8">
        <w:tc>
          <w:tcPr>
            <w:tcW w:w="9212" w:type="dxa"/>
          </w:tcPr>
          <w:p w:rsidR="00C16966" w:rsidRPr="00A55A8D" w:rsidRDefault="00A55A8D" w:rsidP="00A71088">
            <w:pPr>
              <w:rPr>
                <w:i/>
                <w:lang w:val="en-GB"/>
              </w:rPr>
            </w:pPr>
            <w:r w:rsidRPr="00A55A8D">
              <w:rPr>
                <w:i/>
                <w:lang w:val="en-GB"/>
              </w:rPr>
              <w:t>I hereby confirm that t</w:t>
            </w:r>
            <w:r>
              <w:rPr>
                <w:i/>
                <w:lang w:val="en-GB"/>
              </w:rPr>
              <w:t xml:space="preserve">he student’s remaining courses are not of essential importance </w:t>
            </w:r>
            <w:proofErr w:type="gramStart"/>
            <w:r>
              <w:rPr>
                <w:i/>
                <w:lang w:val="en-GB"/>
              </w:rPr>
              <w:t>with regards to</w:t>
            </w:r>
            <w:proofErr w:type="gramEnd"/>
            <w:r>
              <w:rPr>
                <w:i/>
                <w:lang w:val="en-GB"/>
              </w:rPr>
              <w:t xml:space="preserve"> the chosen thesis subject, and recommend that the application is granted.</w:t>
            </w:r>
          </w:p>
          <w:p w:rsidR="00B3021A" w:rsidRPr="00A55A8D" w:rsidRDefault="00B3021A" w:rsidP="00A71088">
            <w:pPr>
              <w:rPr>
                <w:lang w:val="en-GB"/>
              </w:rPr>
            </w:pPr>
          </w:p>
        </w:tc>
      </w:tr>
      <w:tr w:rsidR="00EE429E" w:rsidRPr="00EE429E" w:rsidTr="00EE265E">
        <w:tc>
          <w:tcPr>
            <w:tcW w:w="9212" w:type="dxa"/>
          </w:tcPr>
          <w:p w:rsidR="00EE429E" w:rsidRPr="00EE1437" w:rsidRDefault="00A55A8D" w:rsidP="00A71088">
            <w:r>
              <w:t xml:space="preserve">Date and </w:t>
            </w:r>
            <w:proofErr w:type="spellStart"/>
            <w:r>
              <w:t>signature</w:t>
            </w:r>
            <w:proofErr w:type="spellEnd"/>
            <w:r>
              <w:t xml:space="preserve"> (supervisor)</w:t>
            </w:r>
          </w:p>
          <w:p w:rsidR="00EE429E" w:rsidRDefault="00EE429E" w:rsidP="00A71088"/>
          <w:p w:rsidR="00A83DC1" w:rsidRPr="00EE429E" w:rsidRDefault="00A83DC1" w:rsidP="00A71088"/>
        </w:tc>
      </w:tr>
    </w:tbl>
    <w:p w:rsidR="006B0763" w:rsidRDefault="006B0763" w:rsidP="00A83DC1"/>
    <w:p w:rsidR="00742838" w:rsidRDefault="00742838" w:rsidP="00A83DC1"/>
    <w:p w:rsidR="00742838" w:rsidRDefault="00742838" w:rsidP="00A83DC1"/>
    <w:p w:rsidR="00742838" w:rsidRPr="00A55A8D" w:rsidRDefault="00950492" w:rsidP="00742838">
      <w:pPr>
        <w:jc w:val="center"/>
        <w:rPr>
          <w:lang w:val="en-GB"/>
        </w:rPr>
      </w:pPr>
      <w:r w:rsidRPr="00A55A8D">
        <w:rPr>
          <w:lang w:val="en-GB"/>
        </w:rPr>
        <w:t>_______________</w:t>
      </w:r>
      <w:r w:rsidR="00C16966" w:rsidRPr="00A55A8D">
        <w:rPr>
          <w:lang w:val="en-GB"/>
        </w:rPr>
        <w:t>______________________________</w:t>
      </w:r>
      <w:r w:rsidR="00742838" w:rsidRPr="00A55A8D">
        <w:rPr>
          <w:lang w:val="en-GB"/>
        </w:rPr>
        <w:t>_________________________</w:t>
      </w:r>
      <w:r w:rsidR="00742838" w:rsidRPr="00A55A8D">
        <w:rPr>
          <w:lang w:val="en-GB"/>
        </w:rPr>
        <w:br/>
      </w:r>
      <w:r w:rsidR="00A55A8D" w:rsidRPr="00A55A8D">
        <w:rPr>
          <w:lang w:val="en-GB"/>
        </w:rPr>
        <w:t>Place and date</w:t>
      </w:r>
      <w:r w:rsidR="00742838" w:rsidRPr="00A55A8D">
        <w:rPr>
          <w:lang w:val="en-GB"/>
        </w:rPr>
        <w:t xml:space="preserve">                                             </w:t>
      </w:r>
      <w:r w:rsidR="00EE1437" w:rsidRPr="00A55A8D">
        <w:rPr>
          <w:lang w:val="en-GB"/>
        </w:rPr>
        <w:t xml:space="preserve">              </w:t>
      </w:r>
      <w:r w:rsidR="00A55A8D">
        <w:rPr>
          <w:lang w:val="en-GB"/>
        </w:rPr>
        <w:t xml:space="preserve">Signature </w:t>
      </w:r>
      <w:r w:rsidR="00EE1437" w:rsidRPr="00A55A8D">
        <w:rPr>
          <w:lang w:val="en-GB"/>
        </w:rPr>
        <w:t>(student</w:t>
      </w:r>
      <w:r w:rsidR="00742838" w:rsidRPr="00A55A8D">
        <w:rPr>
          <w:lang w:val="en-GB"/>
        </w:rPr>
        <w:t>)</w:t>
      </w:r>
      <w:r w:rsidR="00742838" w:rsidRPr="00A55A8D">
        <w:rPr>
          <w:lang w:val="en-GB"/>
        </w:rPr>
        <w:br/>
      </w:r>
    </w:p>
    <w:sectPr w:rsidR="00742838" w:rsidRPr="00A55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B9" w:rsidRDefault="00DC1BB9" w:rsidP="00DC1BB9">
      <w:pPr>
        <w:spacing w:after="0" w:line="240" w:lineRule="auto"/>
      </w:pPr>
      <w:r>
        <w:separator/>
      </w:r>
    </w:p>
  </w:endnote>
  <w:endnote w:type="continuationSeparator" w:id="0">
    <w:p w:rsidR="00DC1BB9" w:rsidRDefault="00DC1BB9" w:rsidP="00DC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2" w:rsidRPr="00A55A8D" w:rsidRDefault="00A55A8D">
    <w:pPr>
      <w:pStyle w:val="Bunntekst"/>
      <w:rPr>
        <w:lang w:val="en-GB"/>
      </w:rPr>
    </w:pPr>
    <w:r w:rsidRPr="00A55A8D">
      <w:rPr>
        <w:lang w:val="en-GB"/>
      </w:rPr>
      <w:t>Please send the application to</w:t>
    </w:r>
    <w:r w:rsidR="00950492" w:rsidRPr="00A55A8D">
      <w:rPr>
        <w:lang w:val="en-GB"/>
      </w:rPr>
      <w:t xml:space="preserve"> </w:t>
    </w:r>
    <w:hyperlink r:id="rId1" w:history="1">
      <w:r w:rsidRPr="00C11141">
        <w:rPr>
          <w:rStyle w:val="Hyperkobling"/>
          <w:lang w:val="en-GB"/>
        </w:rPr>
        <w:t>postmottak@iv.ntnu.no</w:t>
      </w:r>
    </w:hyperlink>
    <w:r>
      <w:rPr>
        <w:lang w:val="en-GB"/>
      </w:rPr>
      <w:t xml:space="preserve">, or hand it in at the Faculty reception. </w:t>
    </w:r>
  </w:p>
  <w:p w:rsidR="00950492" w:rsidRPr="00A55A8D" w:rsidRDefault="00950492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B9" w:rsidRDefault="00DC1BB9" w:rsidP="00DC1BB9">
      <w:pPr>
        <w:spacing w:after="0" w:line="240" w:lineRule="auto"/>
      </w:pPr>
      <w:r>
        <w:separator/>
      </w:r>
    </w:p>
  </w:footnote>
  <w:footnote w:type="continuationSeparator" w:id="0">
    <w:p w:rsidR="00DC1BB9" w:rsidRDefault="00DC1BB9" w:rsidP="00DC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B9" w:rsidRDefault="00DC1BB9" w:rsidP="00DC1BB9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50BC392C" wp14:editId="5FEA297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35"/>
      <w:gridCol w:w="1225"/>
      <w:gridCol w:w="1812"/>
    </w:tblGrid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1" w:name="VarDato"/>
          <w:bookmarkEnd w:id="1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"/>
          </w:pPr>
        </w:p>
        <w:p w:rsidR="00DC1BB9" w:rsidRDefault="00DC1BB9" w:rsidP="00BF165C">
          <w:pPr>
            <w:pStyle w:val="DatoFyllInn1"/>
          </w:pPr>
          <w:bookmarkStart w:id="2" w:name="VarRef"/>
          <w:bookmarkEnd w:id="2"/>
        </w:p>
      </w:tc>
    </w:tr>
    <w:tr w:rsidR="00DC1BB9" w:rsidTr="00BF165C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DC1BB9" w:rsidRDefault="00A55A8D" w:rsidP="00DC1BB9">
          <w:pPr>
            <w:pStyle w:val="Header1"/>
            <w:ind w:left="0"/>
          </w:pPr>
          <w:proofErr w:type="spellStart"/>
          <w:r>
            <w:t>Faculty</w:t>
          </w:r>
          <w:proofErr w:type="spellEnd"/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Engineering</w:t>
          </w:r>
        </w:p>
        <w:p w:rsidR="00DC1BB9" w:rsidRDefault="00DC1BB9" w:rsidP="00BF165C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DC1BB9">
          <w:pPr>
            <w:pStyle w:val="DatoRefTekst2"/>
          </w:pPr>
          <w:bookmarkStart w:id="3" w:name="Deres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DC1BB9" w:rsidRDefault="00DC1BB9" w:rsidP="00BF165C">
          <w:pPr>
            <w:pStyle w:val="DatoRefTekst2"/>
          </w:pPr>
        </w:p>
        <w:p w:rsidR="00DC1BB9" w:rsidRDefault="00DC1BB9" w:rsidP="00BF165C">
          <w:pPr>
            <w:pStyle w:val="DatoRefFyllInn"/>
          </w:pPr>
          <w:bookmarkStart w:id="4" w:name="DeresRef"/>
          <w:bookmarkEnd w:id="4"/>
        </w:p>
      </w:tc>
    </w:tr>
  </w:tbl>
  <w:p w:rsidR="00DC1BB9" w:rsidRDefault="00DC1B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562"/>
    <w:multiLevelType w:val="hybridMultilevel"/>
    <w:tmpl w:val="87C62FAC"/>
    <w:lvl w:ilvl="0" w:tplc="929AA6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7"/>
    <w:rsid w:val="00135B57"/>
    <w:rsid w:val="006831C2"/>
    <w:rsid w:val="006B0763"/>
    <w:rsid w:val="00742838"/>
    <w:rsid w:val="00950492"/>
    <w:rsid w:val="00A55A8D"/>
    <w:rsid w:val="00A71088"/>
    <w:rsid w:val="00A83DC1"/>
    <w:rsid w:val="00B3021A"/>
    <w:rsid w:val="00B35EA7"/>
    <w:rsid w:val="00C16966"/>
    <w:rsid w:val="00D77F04"/>
    <w:rsid w:val="00DC1BB9"/>
    <w:rsid w:val="00EE1437"/>
    <w:rsid w:val="00EE429E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1C501F-A71A-4FB7-B0E7-7208C37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135B57"/>
    <w:rPr>
      <w:i/>
      <w:iCs/>
    </w:rPr>
  </w:style>
  <w:style w:type="character" w:styleId="Sterk">
    <w:name w:val="Strong"/>
    <w:basedOn w:val="Standardskriftforavsnitt"/>
    <w:uiPriority w:val="22"/>
    <w:qFormat/>
    <w:rsid w:val="00135B57"/>
    <w:rPr>
      <w:b/>
      <w:bCs/>
    </w:rPr>
  </w:style>
  <w:style w:type="paragraph" w:styleId="Listeavsnitt">
    <w:name w:val="List Paragraph"/>
    <w:basedOn w:val="Normal"/>
    <w:uiPriority w:val="34"/>
    <w:qFormat/>
    <w:rsid w:val="00135B57"/>
    <w:pPr>
      <w:ind w:left="720"/>
      <w:contextualSpacing/>
    </w:pPr>
  </w:style>
  <w:style w:type="table" w:styleId="Tabellrutenett">
    <w:name w:val="Table Grid"/>
    <w:basedOn w:val="Vanligtabell"/>
    <w:uiPriority w:val="59"/>
    <w:rsid w:val="00A7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076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C1BB9"/>
  </w:style>
  <w:style w:type="paragraph" w:styleId="Bunntekst">
    <w:name w:val="footer"/>
    <w:basedOn w:val="Normal"/>
    <w:link w:val="BunntekstTegn"/>
    <w:uiPriority w:val="99"/>
    <w:unhideWhenUsed/>
    <w:rsid w:val="00DC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1BB9"/>
  </w:style>
  <w:style w:type="paragraph" w:customStyle="1" w:styleId="sidetall">
    <w:name w:val="sidetall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</w:pPr>
    <w:rPr>
      <w:rFonts w:ascii="Arial" w:eastAsia="Times New Roman" w:hAnsi="Arial" w:cs="Times New Roman"/>
      <w:sz w:val="16"/>
      <w:szCs w:val="20"/>
    </w:rPr>
  </w:style>
  <w:style w:type="paragraph" w:customStyle="1" w:styleId="DatoRefFyllInn">
    <w:name w:val="DatoRefFyllInn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DatoRefTekst2">
    <w:name w:val="DatoRefTekst2"/>
    <w:basedOn w:val="DatoRefTekst"/>
    <w:autoRedefine/>
    <w:rsid w:val="00DC1BB9"/>
    <w:pPr>
      <w:spacing w:before="77"/>
    </w:pPr>
  </w:style>
  <w:style w:type="paragraph" w:customStyle="1" w:styleId="Header1">
    <w:name w:val="Header1"/>
    <w:basedOn w:val="Topptekst"/>
    <w:autoRedefine/>
    <w:rsid w:val="00DC1BB9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autoRedefine/>
    <w:rsid w:val="00DC1BB9"/>
    <w:p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4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5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v.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oppstart av masteroppgave med gjenstående emne</vt:lpstr>
      <vt:lpstr>Søknad om oppstart av masteroppgave med gjenstående emne</vt:lpstr>
    </vt:vector>
  </TitlesOfParts>
  <Company>Fakultet for Ingeniørvitenskap og Teknologi, NTNU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oppstart av masteroppgave med gjenstående emne</dc:title>
  <dc:subject>Sivilingeniør - Oppstart av masteroppgave</dc:subject>
  <dc:creator>Gunnhild Sekkenes Hatlen</dc:creator>
  <cp:keywords>IV, Søknad, oppstart, masteroppgave</cp:keywords>
  <cp:lastModifiedBy>Sara Ylva Louise Edin</cp:lastModifiedBy>
  <cp:revision>2</cp:revision>
  <cp:lastPrinted>2015-11-12T10:40:00Z</cp:lastPrinted>
  <dcterms:created xsi:type="dcterms:W3CDTF">2019-12-05T12:29:00Z</dcterms:created>
  <dcterms:modified xsi:type="dcterms:W3CDTF">2019-12-05T12:29:00Z</dcterms:modified>
  <dc:language>Norsk</dc:language>
</cp:coreProperties>
</file>